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6A" w:rsidRPr="00946511" w:rsidRDefault="0053366A" w:rsidP="0053366A">
      <w:pPr>
        <w:shd w:val="clear" w:color="auto" w:fill="FFFFFF"/>
        <w:jc w:val="center"/>
        <w:rPr>
          <w:b/>
          <w:sz w:val="28"/>
          <w:szCs w:val="28"/>
        </w:rPr>
      </w:pPr>
      <w:r w:rsidRPr="00946511">
        <w:rPr>
          <w:b/>
          <w:sz w:val="28"/>
          <w:szCs w:val="28"/>
        </w:rPr>
        <w:t xml:space="preserve">СОВЕТ </w:t>
      </w:r>
      <w:r w:rsidR="00946511" w:rsidRPr="00946511">
        <w:rPr>
          <w:b/>
          <w:sz w:val="28"/>
          <w:szCs w:val="28"/>
        </w:rPr>
        <w:t>М</w:t>
      </w:r>
      <w:r w:rsidR="00A03504">
        <w:rPr>
          <w:b/>
          <w:sz w:val="28"/>
          <w:szCs w:val="28"/>
        </w:rPr>
        <w:t>ЕЖДУРЕЧЕН</w:t>
      </w:r>
      <w:r w:rsidR="00946511" w:rsidRPr="00946511">
        <w:rPr>
          <w:b/>
          <w:sz w:val="28"/>
          <w:szCs w:val="28"/>
        </w:rPr>
        <w:t xml:space="preserve">СКОГО </w:t>
      </w:r>
      <w:r w:rsidR="00817768" w:rsidRPr="00946511">
        <w:rPr>
          <w:b/>
          <w:sz w:val="28"/>
          <w:szCs w:val="28"/>
        </w:rPr>
        <w:t xml:space="preserve">СЕЛЬСКОГО ПОСЕЛЕНИЯ </w:t>
      </w:r>
      <w:r w:rsidRPr="00946511">
        <w:rPr>
          <w:b/>
          <w:sz w:val="28"/>
          <w:szCs w:val="28"/>
        </w:rPr>
        <w:t>ТАРСКОГО МУНИЦИПАЛЬНОГО РАЙОНА</w:t>
      </w:r>
      <w:r w:rsidR="00946511" w:rsidRPr="00946511">
        <w:rPr>
          <w:b/>
          <w:sz w:val="28"/>
          <w:szCs w:val="28"/>
        </w:rPr>
        <w:t xml:space="preserve"> </w:t>
      </w:r>
      <w:r w:rsidRPr="00946511">
        <w:rPr>
          <w:b/>
          <w:sz w:val="28"/>
          <w:szCs w:val="28"/>
        </w:rPr>
        <w:t>ОМСКОЙ ОБЛАСТИ</w:t>
      </w:r>
    </w:p>
    <w:p w:rsidR="0053366A" w:rsidRPr="00946511" w:rsidRDefault="0053366A" w:rsidP="0053366A">
      <w:pPr>
        <w:shd w:val="clear" w:color="auto" w:fill="FFFFFF"/>
        <w:jc w:val="center"/>
        <w:rPr>
          <w:b/>
          <w:sz w:val="28"/>
          <w:szCs w:val="28"/>
        </w:rPr>
      </w:pPr>
    </w:p>
    <w:p w:rsidR="0053366A" w:rsidRPr="00946511" w:rsidRDefault="0053366A" w:rsidP="0053366A">
      <w:pPr>
        <w:shd w:val="clear" w:color="auto" w:fill="FFFFFF"/>
        <w:jc w:val="center"/>
        <w:rPr>
          <w:b/>
          <w:bCs/>
          <w:spacing w:val="-3"/>
          <w:sz w:val="28"/>
          <w:szCs w:val="28"/>
        </w:rPr>
      </w:pPr>
      <w:r w:rsidRPr="00946511">
        <w:rPr>
          <w:b/>
          <w:bCs/>
          <w:spacing w:val="-3"/>
          <w:sz w:val="28"/>
          <w:szCs w:val="28"/>
        </w:rPr>
        <w:t>РЕШЕНИЕ</w:t>
      </w:r>
    </w:p>
    <w:p w:rsidR="0053366A" w:rsidRPr="00946511" w:rsidRDefault="0053366A" w:rsidP="0053366A">
      <w:pPr>
        <w:shd w:val="clear" w:color="auto" w:fill="FFFFFF"/>
        <w:jc w:val="center"/>
        <w:rPr>
          <w:sz w:val="28"/>
          <w:szCs w:val="28"/>
        </w:rPr>
      </w:pPr>
    </w:p>
    <w:p w:rsidR="0053366A" w:rsidRPr="00946511" w:rsidRDefault="002A5CAA" w:rsidP="0053366A">
      <w:pPr>
        <w:shd w:val="clear" w:color="auto" w:fill="FFFFFF"/>
        <w:tabs>
          <w:tab w:val="left" w:pos="8856"/>
        </w:tabs>
        <w:rPr>
          <w:bCs/>
          <w:sz w:val="28"/>
          <w:szCs w:val="28"/>
        </w:rPr>
      </w:pPr>
      <w:r>
        <w:rPr>
          <w:bCs/>
          <w:spacing w:val="-5"/>
          <w:sz w:val="28"/>
          <w:szCs w:val="28"/>
          <w:u w:val="single"/>
        </w:rPr>
        <w:t xml:space="preserve">25 </w:t>
      </w:r>
      <w:r w:rsidR="0060271B" w:rsidRPr="00946511">
        <w:rPr>
          <w:bCs/>
          <w:spacing w:val="-5"/>
          <w:sz w:val="28"/>
          <w:szCs w:val="28"/>
          <w:u w:val="single"/>
        </w:rPr>
        <w:t>октября</w:t>
      </w:r>
      <w:r w:rsidR="00BF3FD5" w:rsidRPr="00946511">
        <w:rPr>
          <w:bCs/>
          <w:spacing w:val="-5"/>
          <w:sz w:val="28"/>
          <w:szCs w:val="28"/>
          <w:u w:val="single"/>
        </w:rPr>
        <w:t xml:space="preserve"> 2024</w:t>
      </w:r>
      <w:r w:rsidR="0053366A" w:rsidRPr="00946511">
        <w:rPr>
          <w:bCs/>
          <w:spacing w:val="-5"/>
          <w:sz w:val="28"/>
          <w:szCs w:val="28"/>
          <w:u w:val="single"/>
        </w:rPr>
        <w:t xml:space="preserve"> года</w:t>
      </w:r>
      <w:r w:rsidR="0053366A" w:rsidRPr="00946511">
        <w:rPr>
          <w:bCs/>
          <w:spacing w:val="-5"/>
          <w:sz w:val="28"/>
          <w:szCs w:val="28"/>
        </w:rPr>
        <w:t xml:space="preserve">                        </w:t>
      </w:r>
      <w:r w:rsidR="00946511" w:rsidRPr="00946511">
        <w:rPr>
          <w:bCs/>
          <w:spacing w:val="-5"/>
          <w:sz w:val="28"/>
          <w:szCs w:val="28"/>
        </w:rPr>
        <w:t xml:space="preserve">                                                   </w:t>
      </w:r>
      <w:r w:rsidR="0053366A" w:rsidRPr="00946511">
        <w:rPr>
          <w:bCs/>
          <w:spacing w:val="-5"/>
          <w:sz w:val="28"/>
          <w:szCs w:val="28"/>
        </w:rPr>
        <w:t xml:space="preserve"> </w:t>
      </w:r>
      <w:r>
        <w:rPr>
          <w:bCs/>
          <w:spacing w:val="-5"/>
          <w:sz w:val="28"/>
          <w:szCs w:val="28"/>
        </w:rPr>
        <w:t xml:space="preserve">   </w:t>
      </w:r>
      <w:r w:rsidR="004E0B79">
        <w:rPr>
          <w:bCs/>
          <w:spacing w:val="-5"/>
          <w:sz w:val="28"/>
          <w:szCs w:val="28"/>
        </w:rPr>
        <w:t xml:space="preserve">         </w:t>
      </w:r>
      <w:r>
        <w:rPr>
          <w:bCs/>
          <w:spacing w:val="-5"/>
          <w:sz w:val="28"/>
          <w:szCs w:val="28"/>
        </w:rPr>
        <w:t xml:space="preserve"> </w:t>
      </w:r>
      <w:r w:rsidR="000A1AFE" w:rsidRPr="00946511">
        <w:rPr>
          <w:bCs/>
          <w:sz w:val="28"/>
          <w:szCs w:val="28"/>
        </w:rPr>
        <w:t xml:space="preserve">№ </w:t>
      </w:r>
      <w:r w:rsidR="004E0B79">
        <w:rPr>
          <w:bCs/>
          <w:sz w:val="28"/>
          <w:szCs w:val="28"/>
        </w:rPr>
        <w:t>264/73</w:t>
      </w:r>
    </w:p>
    <w:p w:rsidR="00817768" w:rsidRPr="00946511" w:rsidRDefault="00817768" w:rsidP="000A1AFE">
      <w:pPr>
        <w:shd w:val="clear" w:color="auto" w:fill="FFFFFF"/>
        <w:tabs>
          <w:tab w:val="left" w:pos="8856"/>
        </w:tabs>
        <w:jc w:val="center"/>
        <w:rPr>
          <w:bCs/>
          <w:spacing w:val="-5"/>
          <w:sz w:val="28"/>
          <w:szCs w:val="28"/>
        </w:rPr>
      </w:pPr>
    </w:p>
    <w:p w:rsidR="000A1AFE" w:rsidRPr="00946511" w:rsidRDefault="00A03504" w:rsidP="000A1AFE">
      <w:pPr>
        <w:shd w:val="clear" w:color="auto" w:fill="FFFFFF"/>
        <w:tabs>
          <w:tab w:val="left" w:pos="8856"/>
        </w:tabs>
        <w:jc w:val="center"/>
        <w:rPr>
          <w:bCs/>
          <w:spacing w:val="-5"/>
          <w:sz w:val="28"/>
          <w:szCs w:val="28"/>
        </w:rPr>
      </w:pPr>
      <w:r>
        <w:rPr>
          <w:bCs/>
          <w:spacing w:val="-5"/>
          <w:sz w:val="28"/>
          <w:szCs w:val="28"/>
        </w:rPr>
        <w:t>п. Междуречье</w:t>
      </w:r>
    </w:p>
    <w:p w:rsidR="00817768" w:rsidRDefault="00817768" w:rsidP="0053366A">
      <w:pPr>
        <w:shd w:val="clear" w:color="auto" w:fill="FFFFFF"/>
        <w:ind w:firstLine="322"/>
        <w:jc w:val="center"/>
        <w:rPr>
          <w:b/>
          <w:bCs/>
          <w:sz w:val="28"/>
          <w:szCs w:val="28"/>
        </w:rPr>
      </w:pPr>
    </w:p>
    <w:p w:rsidR="00E434DC" w:rsidRPr="00946511" w:rsidRDefault="00E74B35" w:rsidP="00E74B35">
      <w:pPr>
        <w:jc w:val="center"/>
        <w:rPr>
          <w:sz w:val="28"/>
          <w:szCs w:val="28"/>
        </w:rPr>
      </w:pPr>
      <w:r w:rsidRPr="00946511">
        <w:rPr>
          <w:sz w:val="28"/>
          <w:szCs w:val="28"/>
        </w:rPr>
        <w:t xml:space="preserve">Об утверждении соглашений, о передаче осуществления части своих полномочий </w:t>
      </w:r>
      <w:bookmarkStart w:id="0" w:name="_GoBack"/>
      <w:r w:rsidRPr="00946511">
        <w:rPr>
          <w:sz w:val="28"/>
          <w:szCs w:val="28"/>
        </w:rPr>
        <w:t xml:space="preserve">по решению вопросов местного значения </w:t>
      </w:r>
      <w:r w:rsidR="00E434DC" w:rsidRPr="00946511">
        <w:rPr>
          <w:sz w:val="28"/>
          <w:szCs w:val="28"/>
        </w:rPr>
        <w:t>по составлению проекта бюджета поселения и организации исполнения бюджета поселения</w:t>
      </w:r>
      <w:bookmarkEnd w:id="0"/>
    </w:p>
    <w:p w:rsidR="00817768" w:rsidRDefault="00817768" w:rsidP="0053366A">
      <w:pPr>
        <w:shd w:val="clear" w:color="auto" w:fill="FFFFFF"/>
        <w:ind w:firstLine="322"/>
        <w:jc w:val="center"/>
        <w:rPr>
          <w:b/>
          <w:bCs/>
          <w:spacing w:val="-5"/>
          <w:sz w:val="28"/>
          <w:szCs w:val="28"/>
        </w:rPr>
      </w:pPr>
    </w:p>
    <w:p w:rsidR="0053366A" w:rsidRDefault="0053366A" w:rsidP="0053366A">
      <w:pPr>
        <w:shd w:val="clear" w:color="auto" w:fill="FFFFFF"/>
        <w:ind w:left="53" w:firstLine="696"/>
        <w:jc w:val="both"/>
        <w:rPr>
          <w:b/>
          <w:bCs/>
          <w:sz w:val="28"/>
          <w:szCs w:val="28"/>
        </w:rPr>
      </w:pPr>
      <w:r>
        <w:rPr>
          <w:sz w:val="28"/>
          <w:szCs w:val="28"/>
        </w:rPr>
        <w:t xml:space="preserve">В соответствии с </w:t>
      </w:r>
      <w:r w:rsidR="00817768">
        <w:rPr>
          <w:sz w:val="28"/>
          <w:szCs w:val="28"/>
        </w:rPr>
        <w:t>Федеральным</w:t>
      </w:r>
      <w:r>
        <w:rPr>
          <w:sz w:val="28"/>
          <w:szCs w:val="28"/>
        </w:rPr>
        <w:t xml:space="preserve"> Закон</w:t>
      </w:r>
      <w:r w:rsidR="00817768">
        <w:rPr>
          <w:sz w:val="28"/>
          <w:szCs w:val="28"/>
        </w:rPr>
        <w:t>ом</w:t>
      </w:r>
      <w:r>
        <w:rPr>
          <w:sz w:val="28"/>
          <w:szCs w:val="28"/>
        </w:rPr>
        <w:t xml:space="preserve"> от 06.10.2003 № 131-ФЗ «Об общих принципах местного самоуправления в Российской Федерации», </w:t>
      </w:r>
      <w:r w:rsidR="007C5FBB">
        <w:rPr>
          <w:sz w:val="28"/>
          <w:szCs w:val="28"/>
        </w:rPr>
        <w:t>руководствуясь Уставом</w:t>
      </w:r>
      <w:r w:rsidR="00946511">
        <w:rPr>
          <w:sz w:val="28"/>
          <w:szCs w:val="28"/>
        </w:rPr>
        <w:t xml:space="preserve"> М</w:t>
      </w:r>
      <w:r w:rsidR="00A03504">
        <w:rPr>
          <w:sz w:val="28"/>
          <w:szCs w:val="28"/>
        </w:rPr>
        <w:t>еждуречен</w:t>
      </w:r>
      <w:r w:rsidR="00946511">
        <w:rPr>
          <w:sz w:val="28"/>
          <w:szCs w:val="28"/>
        </w:rPr>
        <w:t xml:space="preserve">ского </w:t>
      </w:r>
      <w:r w:rsidR="00817768">
        <w:rPr>
          <w:sz w:val="28"/>
          <w:szCs w:val="28"/>
        </w:rPr>
        <w:t xml:space="preserve">сельского поселения </w:t>
      </w:r>
      <w:r w:rsidR="007C5FBB">
        <w:rPr>
          <w:sz w:val="28"/>
          <w:szCs w:val="28"/>
        </w:rPr>
        <w:t>Тарского муниципального района Омской области</w:t>
      </w:r>
      <w:r w:rsidR="00817768">
        <w:rPr>
          <w:sz w:val="28"/>
          <w:szCs w:val="28"/>
        </w:rPr>
        <w:t>,</w:t>
      </w:r>
      <w:r>
        <w:rPr>
          <w:sz w:val="28"/>
          <w:szCs w:val="28"/>
        </w:rPr>
        <w:t xml:space="preserve"> Совет </w:t>
      </w:r>
      <w:r w:rsidR="00946511">
        <w:rPr>
          <w:sz w:val="28"/>
          <w:szCs w:val="28"/>
        </w:rPr>
        <w:t>М</w:t>
      </w:r>
      <w:r w:rsidR="00A03504">
        <w:rPr>
          <w:sz w:val="28"/>
          <w:szCs w:val="28"/>
        </w:rPr>
        <w:t>еждуречен</w:t>
      </w:r>
      <w:r w:rsidR="00946511">
        <w:rPr>
          <w:sz w:val="28"/>
          <w:szCs w:val="28"/>
        </w:rPr>
        <w:t xml:space="preserve">ского </w:t>
      </w:r>
      <w:r w:rsidR="00817768">
        <w:rPr>
          <w:sz w:val="28"/>
          <w:szCs w:val="28"/>
        </w:rPr>
        <w:t xml:space="preserve">сельского поселения </w:t>
      </w:r>
      <w:r>
        <w:rPr>
          <w:sz w:val="28"/>
          <w:szCs w:val="28"/>
        </w:rPr>
        <w:t>Тарского муниципального района</w:t>
      </w:r>
      <w:r w:rsidR="007325EC">
        <w:rPr>
          <w:sz w:val="28"/>
          <w:szCs w:val="28"/>
        </w:rPr>
        <w:t xml:space="preserve"> Омской области</w:t>
      </w:r>
      <w:r w:rsidR="00946511">
        <w:rPr>
          <w:sz w:val="28"/>
          <w:szCs w:val="28"/>
        </w:rPr>
        <w:t xml:space="preserve"> </w:t>
      </w:r>
      <w:r>
        <w:rPr>
          <w:b/>
          <w:bCs/>
          <w:sz w:val="28"/>
          <w:szCs w:val="28"/>
        </w:rPr>
        <w:t>решил:</w:t>
      </w:r>
    </w:p>
    <w:p w:rsidR="00B47592" w:rsidRDefault="00B47592" w:rsidP="0053366A">
      <w:pPr>
        <w:shd w:val="clear" w:color="auto" w:fill="FFFFFF"/>
        <w:ind w:left="53" w:firstLine="696"/>
        <w:jc w:val="both"/>
        <w:rPr>
          <w:sz w:val="28"/>
          <w:szCs w:val="28"/>
        </w:rPr>
      </w:pPr>
    </w:p>
    <w:p w:rsidR="00817768" w:rsidRPr="00817768" w:rsidRDefault="0053366A" w:rsidP="007325EC">
      <w:pPr>
        <w:numPr>
          <w:ilvl w:val="0"/>
          <w:numId w:val="1"/>
        </w:numPr>
        <w:shd w:val="clear" w:color="auto" w:fill="FFFFFF"/>
        <w:tabs>
          <w:tab w:val="num" w:pos="0"/>
          <w:tab w:val="left" w:pos="720"/>
          <w:tab w:val="left" w:pos="1080"/>
          <w:tab w:val="left" w:pos="1260"/>
          <w:tab w:val="left" w:pos="1440"/>
        </w:tabs>
        <w:ind w:left="0" w:right="10" w:firstLine="720"/>
        <w:jc w:val="both"/>
        <w:rPr>
          <w:sz w:val="28"/>
          <w:szCs w:val="28"/>
        </w:rPr>
      </w:pPr>
      <w:r>
        <w:rPr>
          <w:sz w:val="28"/>
          <w:szCs w:val="28"/>
        </w:rPr>
        <w:t xml:space="preserve">Утвердить Соглашение </w:t>
      </w:r>
      <w:r w:rsidR="00817768">
        <w:rPr>
          <w:sz w:val="28"/>
          <w:szCs w:val="28"/>
        </w:rPr>
        <w:t xml:space="preserve">между Администрацией </w:t>
      </w:r>
      <w:r w:rsidR="00946511">
        <w:rPr>
          <w:sz w:val="28"/>
          <w:szCs w:val="28"/>
        </w:rPr>
        <w:t>М</w:t>
      </w:r>
      <w:r w:rsidR="00A03504">
        <w:rPr>
          <w:sz w:val="28"/>
          <w:szCs w:val="28"/>
        </w:rPr>
        <w:t>еждуреченс</w:t>
      </w:r>
      <w:r w:rsidR="00946511">
        <w:rPr>
          <w:sz w:val="28"/>
          <w:szCs w:val="28"/>
        </w:rPr>
        <w:t xml:space="preserve">кого </w:t>
      </w:r>
      <w:r w:rsidR="00817768">
        <w:rPr>
          <w:sz w:val="28"/>
          <w:szCs w:val="28"/>
        </w:rPr>
        <w:t xml:space="preserve">сельского поселения Тарского муниципального района Омской области и </w:t>
      </w:r>
      <w:r w:rsidR="00E74B35">
        <w:rPr>
          <w:sz w:val="28"/>
          <w:szCs w:val="28"/>
        </w:rPr>
        <w:t>Администрацией Тарского муниципального района Омской области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r w:rsidR="0023783D">
        <w:rPr>
          <w:sz w:val="28"/>
          <w:szCs w:val="28"/>
        </w:rPr>
        <w:t xml:space="preserve"> по форме согласно приложению к настоящему решению</w:t>
      </w:r>
      <w:r w:rsidR="00E74B35" w:rsidRPr="00B543A2">
        <w:rPr>
          <w:sz w:val="28"/>
          <w:szCs w:val="28"/>
        </w:rPr>
        <w:t>.</w:t>
      </w:r>
    </w:p>
    <w:p w:rsidR="0053366A" w:rsidRDefault="0053366A" w:rsidP="0053366A">
      <w:pPr>
        <w:numPr>
          <w:ilvl w:val="0"/>
          <w:numId w:val="1"/>
        </w:numPr>
        <w:shd w:val="clear" w:color="auto" w:fill="FFFFFF"/>
        <w:tabs>
          <w:tab w:val="num" w:pos="0"/>
          <w:tab w:val="left" w:pos="720"/>
          <w:tab w:val="left" w:pos="1080"/>
          <w:tab w:val="left" w:pos="1260"/>
          <w:tab w:val="left" w:pos="1440"/>
        </w:tabs>
        <w:ind w:left="0" w:right="10" w:firstLine="720"/>
        <w:jc w:val="both"/>
        <w:rPr>
          <w:sz w:val="28"/>
          <w:szCs w:val="28"/>
        </w:rPr>
      </w:pPr>
      <w:r>
        <w:rPr>
          <w:sz w:val="28"/>
          <w:szCs w:val="28"/>
        </w:rPr>
        <w:t xml:space="preserve">Опубликовать настоящее </w:t>
      </w:r>
      <w:r w:rsidR="00817768">
        <w:rPr>
          <w:sz w:val="28"/>
          <w:szCs w:val="28"/>
        </w:rPr>
        <w:t>Р</w:t>
      </w:r>
      <w:r>
        <w:rPr>
          <w:sz w:val="28"/>
          <w:szCs w:val="28"/>
        </w:rPr>
        <w:t xml:space="preserve">ешение в </w:t>
      </w:r>
      <w:r w:rsidR="00817768">
        <w:rPr>
          <w:sz w:val="28"/>
          <w:szCs w:val="28"/>
        </w:rPr>
        <w:t xml:space="preserve">информационном бюллетене </w:t>
      </w:r>
      <w:r>
        <w:rPr>
          <w:sz w:val="28"/>
          <w:szCs w:val="28"/>
        </w:rPr>
        <w:t>«Официальн</w:t>
      </w:r>
      <w:r w:rsidR="00817768">
        <w:rPr>
          <w:sz w:val="28"/>
          <w:szCs w:val="28"/>
        </w:rPr>
        <w:t>ый вестник</w:t>
      </w:r>
      <w:r w:rsidR="00946511">
        <w:rPr>
          <w:sz w:val="28"/>
          <w:szCs w:val="28"/>
        </w:rPr>
        <w:t xml:space="preserve"> М</w:t>
      </w:r>
      <w:r w:rsidR="00A03504">
        <w:rPr>
          <w:sz w:val="28"/>
          <w:szCs w:val="28"/>
        </w:rPr>
        <w:t>еждуречен</w:t>
      </w:r>
      <w:r w:rsidR="00946511">
        <w:rPr>
          <w:sz w:val="28"/>
          <w:szCs w:val="28"/>
        </w:rPr>
        <w:t xml:space="preserve">ского </w:t>
      </w:r>
      <w:r w:rsidR="000D22B5">
        <w:rPr>
          <w:sz w:val="28"/>
          <w:szCs w:val="28"/>
        </w:rPr>
        <w:t>сельского поселения</w:t>
      </w:r>
      <w:r>
        <w:rPr>
          <w:sz w:val="28"/>
          <w:szCs w:val="28"/>
        </w:rPr>
        <w:t>»</w:t>
      </w:r>
      <w:r w:rsidR="000D22B5">
        <w:rPr>
          <w:sz w:val="28"/>
          <w:szCs w:val="28"/>
        </w:rPr>
        <w:t xml:space="preserve"> и разместить на официальном сайте </w:t>
      </w:r>
      <w:r w:rsidR="00946511">
        <w:rPr>
          <w:sz w:val="28"/>
          <w:szCs w:val="28"/>
        </w:rPr>
        <w:t>М</w:t>
      </w:r>
      <w:r w:rsidR="00A03504">
        <w:rPr>
          <w:sz w:val="28"/>
          <w:szCs w:val="28"/>
        </w:rPr>
        <w:t>еждуречен</w:t>
      </w:r>
      <w:r w:rsidR="00946511">
        <w:rPr>
          <w:sz w:val="28"/>
          <w:szCs w:val="28"/>
        </w:rPr>
        <w:t xml:space="preserve">ского </w:t>
      </w:r>
      <w:r w:rsidR="000D22B5">
        <w:rPr>
          <w:sz w:val="28"/>
          <w:szCs w:val="28"/>
        </w:rPr>
        <w:t>сельского поселения в сети интернет</w:t>
      </w:r>
      <w:r>
        <w:rPr>
          <w:sz w:val="28"/>
          <w:szCs w:val="28"/>
        </w:rPr>
        <w:t>.</w:t>
      </w:r>
    </w:p>
    <w:p w:rsidR="0053366A" w:rsidRDefault="0053366A" w:rsidP="0053366A">
      <w:pPr>
        <w:shd w:val="clear" w:color="auto" w:fill="FFFFFF"/>
        <w:tabs>
          <w:tab w:val="left" w:pos="720"/>
          <w:tab w:val="left" w:pos="1080"/>
          <w:tab w:val="left" w:pos="1260"/>
          <w:tab w:val="left" w:pos="1440"/>
        </w:tabs>
        <w:ind w:right="10"/>
        <w:jc w:val="both"/>
        <w:rPr>
          <w:sz w:val="28"/>
          <w:szCs w:val="28"/>
        </w:rPr>
      </w:pPr>
    </w:p>
    <w:p w:rsidR="00B47592" w:rsidRDefault="00B47592" w:rsidP="0053366A">
      <w:pPr>
        <w:shd w:val="clear" w:color="auto" w:fill="FFFFFF"/>
        <w:tabs>
          <w:tab w:val="left" w:pos="720"/>
          <w:tab w:val="left" w:pos="1080"/>
          <w:tab w:val="left" w:pos="1260"/>
          <w:tab w:val="left" w:pos="1440"/>
        </w:tabs>
        <w:ind w:right="10"/>
        <w:jc w:val="both"/>
        <w:rPr>
          <w:sz w:val="28"/>
          <w:szCs w:val="28"/>
        </w:rPr>
      </w:pPr>
    </w:p>
    <w:p w:rsidR="007A19EB" w:rsidRDefault="007A19EB" w:rsidP="007A19EB">
      <w:pPr>
        <w:shd w:val="clear" w:color="auto" w:fill="FFFFFF"/>
        <w:tabs>
          <w:tab w:val="left" w:pos="720"/>
          <w:tab w:val="left" w:pos="1080"/>
          <w:tab w:val="left" w:pos="1260"/>
          <w:tab w:val="left" w:pos="1440"/>
        </w:tabs>
        <w:ind w:right="10"/>
        <w:jc w:val="both"/>
        <w:rPr>
          <w:sz w:val="28"/>
          <w:szCs w:val="28"/>
        </w:rPr>
      </w:pPr>
    </w:p>
    <w:p w:rsidR="007A19EB" w:rsidRDefault="007A19EB" w:rsidP="007A19EB">
      <w:pPr>
        <w:shd w:val="clear" w:color="auto" w:fill="FFFFFF"/>
        <w:tabs>
          <w:tab w:val="left" w:pos="720"/>
          <w:tab w:val="left" w:pos="1080"/>
          <w:tab w:val="left" w:pos="1260"/>
          <w:tab w:val="left" w:pos="1440"/>
        </w:tabs>
        <w:ind w:right="10"/>
        <w:jc w:val="both"/>
        <w:rPr>
          <w:sz w:val="28"/>
          <w:szCs w:val="28"/>
        </w:rPr>
      </w:pPr>
    </w:p>
    <w:p w:rsidR="007A19EB" w:rsidRDefault="007A19EB" w:rsidP="007A19EB">
      <w:pPr>
        <w:shd w:val="clear" w:color="auto" w:fill="FFFFFF"/>
        <w:tabs>
          <w:tab w:val="left" w:pos="720"/>
          <w:tab w:val="left" w:pos="1080"/>
          <w:tab w:val="left" w:pos="1260"/>
          <w:tab w:val="left" w:pos="1440"/>
        </w:tabs>
        <w:ind w:right="10"/>
        <w:jc w:val="both"/>
        <w:rPr>
          <w:sz w:val="28"/>
          <w:szCs w:val="28"/>
        </w:rPr>
      </w:pPr>
      <w:r>
        <w:rPr>
          <w:sz w:val="28"/>
          <w:szCs w:val="28"/>
        </w:rPr>
        <w:t xml:space="preserve">Председатель Совета </w:t>
      </w:r>
    </w:p>
    <w:p w:rsidR="007A19EB" w:rsidRDefault="007A19EB" w:rsidP="007A19EB">
      <w:pPr>
        <w:shd w:val="clear" w:color="auto" w:fill="FFFFFF"/>
        <w:tabs>
          <w:tab w:val="left" w:pos="720"/>
          <w:tab w:val="left" w:pos="1080"/>
          <w:tab w:val="left" w:pos="1260"/>
          <w:tab w:val="left" w:pos="1440"/>
        </w:tabs>
        <w:ind w:right="10"/>
        <w:jc w:val="both"/>
        <w:rPr>
          <w:sz w:val="28"/>
          <w:szCs w:val="28"/>
        </w:rPr>
      </w:pPr>
      <w:r>
        <w:rPr>
          <w:sz w:val="28"/>
          <w:szCs w:val="28"/>
        </w:rPr>
        <w:t>Междуреченского сельского поселения                                    В.В. Сысолятина</w:t>
      </w:r>
    </w:p>
    <w:p w:rsidR="007A19EB" w:rsidRDefault="007A19EB" w:rsidP="007A19EB">
      <w:pPr>
        <w:shd w:val="clear" w:color="auto" w:fill="FFFFFF"/>
        <w:tabs>
          <w:tab w:val="left" w:pos="720"/>
          <w:tab w:val="left" w:pos="1080"/>
          <w:tab w:val="left" w:pos="1260"/>
          <w:tab w:val="left" w:pos="1440"/>
        </w:tabs>
        <w:ind w:right="10"/>
        <w:jc w:val="both"/>
        <w:rPr>
          <w:sz w:val="28"/>
          <w:szCs w:val="28"/>
        </w:rPr>
      </w:pPr>
      <w:r>
        <w:rPr>
          <w:sz w:val="28"/>
          <w:szCs w:val="28"/>
        </w:rPr>
        <w:tab/>
      </w:r>
      <w:r>
        <w:rPr>
          <w:sz w:val="28"/>
          <w:szCs w:val="28"/>
        </w:rPr>
        <w:tab/>
      </w:r>
      <w:r>
        <w:rPr>
          <w:sz w:val="28"/>
          <w:szCs w:val="28"/>
        </w:rPr>
        <w:tab/>
      </w:r>
      <w:r>
        <w:rPr>
          <w:sz w:val="28"/>
          <w:szCs w:val="28"/>
        </w:rPr>
        <w:tab/>
      </w:r>
    </w:p>
    <w:p w:rsidR="007A19EB" w:rsidRDefault="007A19EB" w:rsidP="007A19EB">
      <w:pPr>
        <w:shd w:val="clear" w:color="auto" w:fill="FFFFFF"/>
        <w:ind w:left="14"/>
        <w:rPr>
          <w:sz w:val="28"/>
          <w:szCs w:val="28"/>
        </w:rPr>
      </w:pPr>
    </w:p>
    <w:p w:rsidR="007A19EB" w:rsidRDefault="007A19EB" w:rsidP="007A19EB">
      <w:pPr>
        <w:shd w:val="clear" w:color="auto" w:fill="FFFFFF"/>
        <w:ind w:left="14"/>
        <w:rPr>
          <w:sz w:val="28"/>
          <w:szCs w:val="28"/>
        </w:rPr>
      </w:pPr>
      <w:r>
        <w:rPr>
          <w:sz w:val="28"/>
          <w:szCs w:val="28"/>
        </w:rPr>
        <w:t xml:space="preserve">Глава Междуреченского </w:t>
      </w:r>
    </w:p>
    <w:p w:rsidR="007A19EB" w:rsidRDefault="007A19EB" w:rsidP="007A19EB">
      <w:pPr>
        <w:shd w:val="clear" w:color="auto" w:fill="FFFFFF"/>
        <w:ind w:left="14"/>
        <w:rPr>
          <w:sz w:val="28"/>
          <w:szCs w:val="28"/>
        </w:rPr>
      </w:pPr>
      <w:r>
        <w:rPr>
          <w:sz w:val="28"/>
          <w:szCs w:val="28"/>
        </w:rPr>
        <w:t>сельского поселения                                                                   В.М. Мухамадеев</w:t>
      </w:r>
    </w:p>
    <w:p w:rsidR="007A19EB" w:rsidRDefault="007A19EB" w:rsidP="007A19EB">
      <w:pPr>
        <w:shd w:val="clear" w:color="auto" w:fill="FFFFFF"/>
        <w:ind w:left="14"/>
        <w:rPr>
          <w:sz w:val="28"/>
          <w:szCs w:val="28"/>
        </w:rPr>
      </w:pPr>
    </w:p>
    <w:p w:rsidR="00946511" w:rsidRDefault="00946511" w:rsidP="00A425F4">
      <w:pPr>
        <w:shd w:val="clear" w:color="auto" w:fill="FFFFFF"/>
        <w:ind w:left="14"/>
        <w:jc w:val="right"/>
        <w:rPr>
          <w:sz w:val="28"/>
          <w:szCs w:val="28"/>
        </w:rPr>
      </w:pPr>
    </w:p>
    <w:p w:rsidR="00431326" w:rsidRDefault="00431326" w:rsidP="00A425F4">
      <w:pPr>
        <w:shd w:val="clear" w:color="auto" w:fill="FFFFFF"/>
        <w:ind w:left="14"/>
        <w:jc w:val="right"/>
        <w:rPr>
          <w:sz w:val="28"/>
          <w:szCs w:val="28"/>
        </w:rPr>
      </w:pPr>
    </w:p>
    <w:p w:rsidR="00431326" w:rsidRDefault="00431326" w:rsidP="00A425F4">
      <w:pPr>
        <w:shd w:val="clear" w:color="auto" w:fill="FFFFFF"/>
        <w:ind w:left="14"/>
        <w:jc w:val="right"/>
        <w:rPr>
          <w:sz w:val="28"/>
          <w:szCs w:val="28"/>
        </w:rPr>
      </w:pPr>
    </w:p>
    <w:p w:rsidR="00431326" w:rsidRDefault="00431326" w:rsidP="00A425F4">
      <w:pPr>
        <w:shd w:val="clear" w:color="auto" w:fill="FFFFFF"/>
        <w:ind w:left="14"/>
        <w:jc w:val="right"/>
        <w:rPr>
          <w:sz w:val="28"/>
          <w:szCs w:val="28"/>
        </w:rPr>
      </w:pPr>
    </w:p>
    <w:p w:rsidR="00266D58" w:rsidRDefault="00266D58" w:rsidP="004E0B79">
      <w:pPr>
        <w:shd w:val="clear" w:color="auto" w:fill="FFFFFF"/>
        <w:rPr>
          <w:sz w:val="28"/>
          <w:szCs w:val="28"/>
        </w:rPr>
      </w:pPr>
    </w:p>
    <w:p w:rsidR="00A425F4" w:rsidRDefault="00A425F4" w:rsidP="007116F6">
      <w:pPr>
        <w:shd w:val="clear" w:color="auto" w:fill="FFFFFF"/>
        <w:ind w:left="6237"/>
        <w:rPr>
          <w:sz w:val="24"/>
          <w:szCs w:val="24"/>
        </w:rPr>
      </w:pPr>
      <w:r w:rsidRPr="00431326">
        <w:rPr>
          <w:sz w:val="24"/>
          <w:szCs w:val="24"/>
        </w:rPr>
        <w:t>Приложение</w:t>
      </w:r>
    </w:p>
    <w:p w:rsidR="00A425F4" w:rsidRPr="00431326" w:rsidRDefault="007116F6" w:rsidP="007116F6">
      <w:pPr>
        <w:shd w:val="clear" w:color="auto" w:fill="FFFFFF"/>
        <w:ind w:left="6237"/>
        <w:rPr>
          <w:sz w:val="24"/>
          <w:szCs w:val="24"/>
        </w:rPr>
      </w:pPr>
      <w:r>
        <w:rPr>
          <w:sz w:val="24"/>
          <w:szCs w:val="24"/>
        </w:rPr>
        <w:t xml:space="preserve">к </w:t>
      </w:r>
      <w:r w:rsidRPr="00431326">
        <w:rPr>
          <w:sz w:val="24"/>
          <w:szCs w:val="24"/>
        </w:rPr>
        <w:t>Решени</w:t>
      </w:r>
      <w:r>
        <w:rPr>
          <w:sz w:val="24"/>
          <w:szCs w:val="24"/>
        </w:rPr>
        <w:t xml:space="preserve">ю </w:t>
      </w:r>
      <w:r w:rsidR="00A425F4" w:rsidRPr="00431326">
        <w:rPr>
          <w:sz w:val="24"/>
          <w:szCs w:val="24"/>
        </w:rPr>
        <w:t xml:space="preserve">Совета </w:t>
      </w:r>
      <w:r w:rsidR="00431326">
        <w:rPr>
          <w:sz w:val="24"/>
          <w:szCs w:val="24"/>
        </w:rPr>
        <w:t>М</w:t>
      </w:r>
      <w:r w:rsidR="00A03504">
        <w:rPr>
          <w:sz w:val="24"/>
          <w:szCs w:val="24"/>
        </w:rPr>
        <w:t>еждуречен</w:t>
      </w:r>
      <w:r w:rsidR="00431326">
        <w:rPr>
          <w:sz w:val="24"/>
          <w:szCs w:val="24"/>
        </w:rPr>
        <w:t>ского</w:t>
      </w:r>
    </w:p>
    <w:p w:rsidR="00A425F4" w:rsidRPr="00431326" w:rsidRDefault="00A425F4" w:rsidP="007116F6">
      <w:pPr>
        <w:shd w:val="clear" w:color="auto" w:fill="FFFFFF"/>
        <w:ind w:left="6237"/>
        <w:rPr>
          <w:sz w:val="24"/>
          <w:szCs w:val="24"/>
        </w:rPr>
      </w:pPr>
      <w:r w:rsidRPr="00431326">
        <w:rPr>
          <w:sz w:val="24"/>
          <w:szCs w:val="24"/>
        </w:rPr>
        <w:t>сельского поселения</w:t>
      </w:r>
      <w:r w:rsidR="007116F6">
        <w:rPr>
          <w:sz w:val="24"/>
          <w:szCs w:val="24"/>
        </w:rPr>
        <w:t xml:space="preserve"> Тарского муниципального района Омской области</w:t>
      </w:r>
    </w:p>
    <w:p w:rsidR="0023783D" w:rsidRPr="00431326" w:rsidRDefault="00A425F4" w:rsidP="007116F6">
      <w:pPr>
        <w:shd w:val="clear" w:color="auto" w:fill="FFFFFF"/>
        <w:ind w:left="6237"/>
        <w:rPr>
          <w:sz w:val="24"/>
          <w:szCs w:val="24"/>
        </w:rPr>
      </w:pPr>
      <w:r w:rsidRPr="00431326">
        <w:rPr>
          <w:sz w:val="24"/>
          <w:szCs w:val="24"/>
        </w:rPr>
        <w:t xml:space="preserve">№ </w:t>
      </w:r>
      <w:r w:rsidR="004E0B79">
        <w:rPr>
          <w:sz w:val="24"/>
          <w:szCs w:val="24"/>
        </w:rPr>
        <w:t>264</w:t>
      </w:r>
      <w:r w:rsidRPr="00431326">
        <w:rPr>
          <w:sz w:val="24"/>
          <w:szCs w:val="24"/>
        </w:rPr>
        <w:t>/</w:t>
      </w:r>
      <w:r w:rsidR="004E0B79">
        <w:rPr>
          <w:sz w:val="24"/>
          <w:szCs w:val="24"/>
        </w:rPr>
        <w:t>73</w:t>
      </w:r>
      <w:r w:rsidRPr="00431326">
        <w:rPr>
          <w:sz w:val="24"/>
          <w:szCs w:val="24"/>
        </w:rPr>
        <w:t xml:space="preserve"> от</w:t>
      </w:r>
      <w:r w:rsidR="004E0B79">
        <w:rPr>
          <w:sz w:val="24"/>
          <w:szCs w:val="24"/>
        </w:rPr>
        <w:t xml:space="preserve"> 25</w:t>
      </w:r>
      <w:r w:rsidRPr="00431326">
        <w:rPr>
          <w:sz w:val="24"/>
          <w:szCs w:val="24"/>
        </w:rPr>
        <w:t>.10.2024</w:t>
      </w:r>
    </w:p>
    <w:p w:rsidR="00431326" w:rsidRDefault="00431326" w:rsidP="007116F6">
      <w:pPr>
        <w:rPr>
          <w:b/>
          <w:sz w:val="24"/>
          <w:szCs w:val="24"/>
        </w:rPr>
      </w:pPr>
    </w:p>
    <w:p w:rsidR="00E74B35" w:rsidRPr="00431326" w:rsidRDefault="00E74B35" w:rsidP="00E74B35">
      <w:pPr>
        <w:jc w:val="center"/>
        <w:rPr>
          <w:b/>
          <w:sz w:val="24"/>
          <w:szCs w:val="24"/>
        </w:rPr>
      </w:pPr>
      <w:r w:rsidRPr="00431326">
        <w:rPr>
          <w:b/>
          <w:sz w:val="24"/>
          <w:szCs w:val="24"/>
        </w:rPr>
        <w:t>Соглашение</w:t>
      </w:r>
    </w:p>
    <w:p w:rsidR="00E74B35" w:rsidRPr="00431326" w:rsidRDefault="00E74B35" w:rsidP="007116F6">
      <w:pPr>
        <w:tabs>
          <w:tab w:val="left" w:pos="6096"/>
        </w:tabs>
        <w:jc w:val="center"/>
        <w:rPr>
          <w:b/>
          <w:sz w:val="24"/>
          <w:szCs w:val="24"/>
          <w:lang w:eastAsia="en-US"/>
        </w:rPr>
      </w:pPr>
      <w:r w:rsidRPr="00431326">
        <w:rPr>
          <w:b/>
          <w:sz w:val="24"/>
          <w:szCs w:val="24"/>
        </w:rPr>
        <w:t xml:space="preserve">между Администрацией </w:t>
      </w:r>
      <w:r w:rsidR="00946511" w:rsidRPr="00431326">
        <w:rPr>
          <w:b/>
          <w:sz w:val="24"/>
          <w:szCs w:val="24"/>
        </w:rPr>
        <w:t>М</w:t>
      </w:r>
      <w:r w:rsidR="00A03504">
        <w:rPr>
          <w:b/>
          <w:sz w:val="24"/>
          <w:szCs w:val="24"/>
        </w:rPr>
        <w:t>еждуречен</w:t>
      </w:r>
      <w:r w:rsidR="00946511" w:rsidRPr="00431326">
        <w:rPr>
          <w:b/>
          <w:sz w:val="24"/>
          <w:szCs w:val="24"/>
        </w:rPr>
        <w:t>ского</w:t>
      </w:r>
      <w:r w:rsidRPr="00431326">
        <w:rPr>
          <w:b/>
          <w:sz w:val="24"/>
          <w:szCs w:val="24"/>
        </w:rPr>
        <w:t xml:space="preserve"> сельского поселения Тарского муниципального района Омской области 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w:t>
      </w:r>
      <w:r w:rsidR="00E434DC" w:rsidRPr="00431326">
        <w:rPr>
          <w:b/>
          <w:sz w:val="24"/>
          <w:szCs w:val="24"/>
        </w:rPr>
        <w:t>по составлению проекта бюджета поселения и организации исполнения бюджета поселения</w:t>
      </w:r>
    </w:p>
    <w:p w:rsidR="00E74B35" w:rsidRPr="00431326" w:rsidRDefault="00E74B35" w:rsidP="00E74B35">
      <w:pPr>
        <w:ind w:firstLine="720"/>
        <w:jc w:val="both"/>
        <w:rPr>
          <w:sz w:val="24"/>
          <w:szCs w:val="24"/>
        </w:rPr>
      </w:pPr>
    </w:p>
    <w:p w:rsidR="00E74B35" w:rsidRPr="00431326" w:rsidRDefault="00E74B35" w:rsidP="00E74B35">
      <w:pPr>
        <w:ind w:firstLine="708"/>
        <w:jc w:val="both"/>
        <w:rPr>
          <w:sz w:val="24"/>
          <w:szCs w:val="24"/>
        </w:rPr>
      </w:pPr>
      <w:r w:rsidRPr="00431326">
        <w:rPr>
          <w:sz w:val="24"/>
          <w:szCs w:val="24"/>
        </w:rPr>
        <w:t>г. Тара, Омская область</w:t>
      </w:r>
      <w:r w:rsidRPr="00431326">
        <w:rPr>
          <w:sz w:val="24"/>
          <w:szCs w:val="24"/>
        </w:rPr>
        <w:tab/>
      </w:r>
      <w:r w:rsidRPr="00431326">
        <w:rPr>
          <w:sz w:val="24"/>
          <w:szCs w:val="24"/>
        </w:rPr>
        <w:tab/>
      </w:r>
      <w:r w:rsidRPr="00431326">
        <w:rPr>
          <w:sz w:val="24"/>
          <w:szCs w:val="24"/>
        </w:rPr>
        <w:tab/>
      </w:r>
      <w:r w:rsidR="00431326">
        <w:rPr>
          <w:sz w:val="24"/>
          <w:szCs w:val="24"/>
        </w:rPr>
        <w:t xml:space="preserve">            </w:t>
      </w:r>
      <w:r w:rsidRPr="00431326">
        <w:rPr>
          <w:sz w:val="24"/>
          <w:szCs w:val="24"/>
        </w:rPr>
        <w:tab/>
      </w:r>
      <w:r w:rsidR="004E0B79">
        <w:rPr>
          <w:sz w:val="24"/>
          <w:szCs w:val="24"/>
        </w:rPr>
        <w:t xml:space="preserve">         </w:t>
      </w:r>
      <w:r w:rsidRPr="00431326">
        <w:rPr>
          <w:sz w:val="24"/>
          <w:szCs w:val="24"/>
        </w:rPr>
        <w:t>«</w:t>
      </w:r>
      <w:r w:rsidR="004E0B79">
        <w:rPr>
          <w:sz w:val="24"/>
          <w:szCs w:val="24"/>
        </w:rPr>
        <w:t>25</w:t>
      </w:r>
      <w:r w:rsidRPr="00431326">
        <w:rPr>
          <w:sz w:val="24"/>
          <w:szCs w:val="24"/>
        </w:rPr>
        <w:t xml:space="preserve">» </w:t>
      </w:r>
      <w:r w:rsidR="004E0B79">
        <w:rPr>
          <w:sz w:val="24"/>
          <w:szCs w:val="24"/>
        </w:rPr>
        <w:t xml:space="preserve">октября </w:t>
      </w:r>
      <w:r w:rsidRPr="00431326">
        <w:rPr>
          <w:sz w:val="24"/>
          <w:szCs w:val="24"/>
        </w:rPr>
        <w:t>2024 года</w:t>
      </w:r>
    </w:p>
    <w:p w:rsidR="00E74B35" w:rsidRPr="00431326" w:rsidRDefault="00E74B35" w:rsidP="00E74B35">
      <w:pPr>
        <w:ind w:firstLine="720"/>
        <w:jc w:val="both"/>
        <w:rPr>
          <w:sz w:val="24"/>
          <w:szCs w:val="24"/>
        </w:rPr>
      </w:pPr>
    </w:p>
    <w:p w:rsidR="00E434DC" w:rsidRPr="00431326" w:rsidRDefault="00E434DC" w:rsidP="00E434DC">
      <w:pPr>
        <w:ind w:firstLine="720"/>
        <w:jc w:val="both"/>
        <w:rPr>
          <w:sz w:val="24"/>
          <w:szCs w:val="24"/>
        </w:rPr>
      </w:pPr>
      <w:r w:rsidRPr="00431326">
        <w:rPr>
          <w:sz w:val="24"/>
          <w:szCs w:val="24"/>
        </w:rPr>
        <w:t xml:space="preserve">В соответствии с  абзацем третьим пункта 2 статьи 154 Бюджетного Кодекса Российской Федерации,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Омской области и Уставом муниципального района Омской области, </w:t>
      </w:r>
    </w:p>
    <w:p w:rsidR="00E434DC" w:rsidRPr="00431326" w:rsidRDefault="00E434DC" w:rsidP="00E434DC">
      <w:pPr>
        <w:ind w:firstLine="720"/>
        <w:jc w:val="both"/>
        <w:rPr>
          <w:sz w:val="24"/>
          <w:szCs w:val="24"/>
        </w:rPr>
      </w:pPr>
      <w:r w:rsidRPr="00431326">
        <w:rPr>
          <w:sz w:val="24"/>
          <w:szCs w:val="24"/>
        </w:rPr>
        <w:t xml:space="preserve">Администрация </w:t>
      </w:r>
      <w:r w:rsidR="00946511" w:rsidRPr="00431326">
        <w:rPr>
          <w:sz w:val="24"/>
          <w:szCs w:val="24"/>
        </w:rPr>
        <w:t>М</w:t>
      </w:r>
      <w:r w:rsidR="00A03504">
        <w:rPr>
          <w:sz w:val="24"/>
          <w:szCs w:val="24"/>
        </w:rPr>
        <w:t>еждуречен</w:t>
      </w:r>
      <w:r w:rsidR="00946511" w:rsidRPr="00431326">
        <w:rPr>
          <w:sz w:val="24"/>
          <w:szCs w:val="24"/>
        </w:rPr>
        <w:t>ского</w:t>
      </w:r>
      <w:r w:rsidRPr="00431326">
        <w:rPr>
          <w:sz w:val="24"/>
          <w:szCs w:val="24"/>
        </w:rPr>
        <w:t xml:space="preserve"> сельского поселения Тарского муниципального района Омской области (далее – Поселение) в лице </w:t>
      </w:r>
      <w:r w:rsidR="00946511" w:rsidRPr="00431326">
        <w:rPr>
          <w:sz w:val="24"/>
          <w:szCs w:val="24"/>
        </w:rPr>
        <w:t>Г</w:t>
      </w:r>
      <w:r w:rsidRPr="00431326">
        <w:rPr>
          <w:sz w:val="24"/>
          <w:szCs w:val="24"/>
        </w:rPr>
        <w:t xml:space="preserve">лавы </w:t>
      </w:r>
      <w:r w:rsidR="00946511" w:rsidRPr="00431326">
        <w:rPr>
          <w:sz w:val="24"/>
          <w:szCs w:val="24"/>
        </w:rPr>
        <w:t>М</w:t>
      </w:r>
      <w:r w:rsidR="00A03504">
        <w:rPr>
          <w:sz w:val="24"/>
          <w:szCs w:val="24"/>
        </w:rPr>
        <w:t>еждуречен</w:t>
      </w:r>
      <w:r w:rsidR="00946511" w:rsidRPr="00431326">
        <w:rPr>
          <w:sz w:val="24"/>
          <w:szCs w:val="24"/>
        </w:rPr>
        <w:t>ского</w:t>
      </w:r>
      <w:r w:rsidRPr="00431326">
        <w:rPr>
          <w:sz w:val="24"/>
          <w:szCs w:val="24"/>
        </w:rPr>
        <w:t xml:space="preserve"> сельского поселения </w:t>
      </w:r>
      <w:r w:rsidR="00946511" w:rsidRPr="00431326">
        <w:rPr>
          <w:sz w:val="24"/>
          <w:szCs w:val="24"/>
        </w:rPr>
        <w:t>М</w:t>
      </w:r>
      <w:r w:rsidR="00A03504">
        <w:rPr>
          <w:sz w:val="24"/>
          <w:szCs w:val="24"/>
        </w:rPr>
        <w:t>ухамадеева Вафи Маннановича</w:t>
      </w:r>
      <w:r w:rsidRPr="00431326">
        <w:rPr>
          <w:sz w:val="24"/>
          <w:szCs w:val="24"/>
        </w:rPr>
        <w:t>, действующего в соответствии со своими полномочиями и на основании Устава сельского поселения, с одной стороны, и</w:t>
      </w:r>
    </w:p>
    <w:p w:rsidR="00E434DC" w:rsidRPr="00431326" w:rsidRDefault="00E434DC" w:rsidP="00E434DC">
      <w:pPr>
        <w:ind w:firstLine="720"/>
        <w:jc w:val="both"/>
        <w:rPr>
          <w:sz w:val="24"/>
          <w:szCs w:val="24"/>
        </w:rPr>
      </w:pPr>
      <w:r w:rsidRPr="00431326">
        <w:rPr>
          <w:sz w:val="24"/>
          <w:szCs w:val="24"/>
        </w:rPr>
        <w:t xml:space="preserve">Администрация Тарского муниципального района Омской области (далее - Район) в лице Главы Тарского муниципального района Лысакова Евгения Николаевича,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заключили настоящее соглашение (далее также – Соглашение) о нижеследующем: </w:t>
      </w:r>
    </w:p>
    <w:p w:rsidR="00E434DC" w:rsidRPr="00431326" w:rsidRDefault="00E434DC" w:rsidP="00E434DC">
      <w:pPr>
        <w:jc w:val="center"/>
        <w:rPr>
          <w:sz w:val="24"/>
          <w:szCs w:val="24"/>
        </w:rPr>
      </w:pPr>
    </w:p>
    <w:p w:rsidR="00E434DC" w:rsidRPr="00266D58" w:rsidRDefault="00E434DC" w:rsidP="00266D58">
      <w:pPr>
        <w:pStyle w:val="ab"/>
        <w:numPr>
          <w:ilvl w:val="0"/>
          <w:numId w:val="2"/>
        </w:numPr>
        <w:jc w:val="center"/>
        <w:rPr>
          <w:b/>
          <w:sz w:val="24"/>
          <w:szCs w:val="24"/>
        </w:rPr>
      </w:pPr>
      <w:r w:rsidRPr="00266D58">
        <w:rPr>
          <w:b/>
          <w:sz w:val="24"/>
          <w:szCs w:val="24"/>
        </w:rPr>
        <w:t>Предмет Соглашения</w:t>
      </w:r>
    </w:p>
    <w:p w:rsidR="00266D58" w:rsidRPr="00266D58" w:rsidRDefault="00266D58" w:rsidP="00266D58">
      <w:pPr>
        <w:pStyle w:val="ab"/>
        <w:rPr>
          <w:b/>
          <w:sz w:val="24"/>
          <w:szCs w:val="24"/>
        </w:rPr>
      </w:pPr>
    </w:p>
    <w:p w:rsidR="00E434DC" w:rsidRPr="00431326" w:rsidRDefault="00E434DC" w:rsidP="00E434DC">
      <w:pPr>
        <w:ind w:firstLine="540"/>
        <w:jc w:val="both"/>
        <w:rPr>
          <w:sz w:val="24"/>
          <w:szCs w:val="24"/>
        </w:rPr>
      </w:pPr>
      <w:r w:rsidRPr="00431326">
        <w:rPr>
          <w:sz w:val="24"/>
          <w:szCs w:val="24"/>
        </w:rPr>
        <w:tab/>
        <w:t>1.1. 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 Федерации и в соответствии с настоящим Соглашением, а именно в части:</w:t>
      </w:r>
    </w:p>
    <w:p w:rsidR="00E434DC" w:rsidRPr="00431326" w:rsidRDefault="00E434DC" w:rsidP="00E434DC">
      <w:pPr>
        <w:ind w:firstLine="708"/>
        <w:jc w:val="both"/>
        <w:rPr>
          <w:sz w:val="24"/>
          <w:szCs w:val="24"/>
        </w:rPr>
      </w:pPr>
      <w:r w:rsidRPr="00431326">
        <w:rPr>
          <w:sz w:val="24"/>
          <w:szCs w:val="24"/>
          <w:lang w:eastAsia="en-US"/>
        </w:rPr>
        <w:t>составление проекта бюджета и организация исполнения бюджета поселения.</w:t>
      </w:r>
    </w:p>
    <w:p w:rsidR="00E434DC" w:rsidRPr="00431326" w:rsidRDefault="00E434DC" w:rsidP="00E434DC">
      <w:pPr>
        <w:ind w:firstLine="708"/>
        <w:jc w:val="both"/>
        <w:rPr>
          <w:sz w:val="24"/>
          <w:szCs w:val="24"/>
        </w:rPr>
      </w:pPr>
      <w:r w:rsidRPr="00431326">
        <w:rPr>
          <w:sz w:val="24"/>
          <w:szCs w:val="24"/>
        </w:rPr>
        <w:t xml:space="preserve">1.2. Району, в рамках </w:t>
      </w:r>
      <w:r w:rsidRPr="00431326">
        <w:rPr>
          <w:sz w:val="24"/>
          <w:szCs w:val="24"/>
          <w:lang w:eastAsia="en-US"/>
        </w:rPr>
        <w:t>составления проекта бюджета Поселения и организации исполнения бюджета Поселения,</w:t>
      </w:r>
      <w:r w:rsidRPr="00431326">
        <w:rPr>
          <w:sz w:val="24"/>
          <w:szCs w:val="24"/>
        </w:rPr>
        <w:t xml:space="preserve"> переданы для осуществления следующие полномочия (правомочия) Поселения (функции):</w:t>
      </w:r>
    </w:p>
    <w:p w:rsidR="00E434DC" w:rsidRPr="00431326" w:rsidRDefault="00E434DC" w:rsidP="00E434DC">
      <w:pPr>
        <w:ind w:firstLine="708"/>
        <w:jc w:val="both"/>
        <w:rPr>
          <w:sz w:val="24"/>
          <w:szCs w:val="24"/>
        </w:rPr>
      </w:pPr>
      <w:r w:rsidRPr="00431326">
        <w:rPr>
          <w:iCs/>
          <w:sz w:val="24"/>
          <w:szCs w:val="24"/>
        </w:rPr>
        <w:t>1.2.1. организация работы по формированию проекта бюджета Поселения в соответствии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E434DC" w:rsidRPr="00431326" w:rsidRDefault="00E434DC" w:rsidP="00E434DC">
      <w:pPr>
        <w:ind w:firstLine="708"/>
        <w:jc w:val="both"/>
        <w:rPr>
          <w:iCs/>
          <w:sz w:val="24"/>
          <w:szCs w:val="24"/>
        </w:rPr>
      </w:pPr>
      <w:r w:rsidRPr="00431326">
        <w:rPr>
          <w:iCs/>
          <w:sz w:val="24"/>
          <w:szCs w:val="24"/>
        </w:rPr>
        <w:t>1.2.2. составление проекта бюджета поселения (проекта изменений в принятый бюджет поселения);</w:t>
      </w:r>
    </w:p>
    <w:p w:rsidR="00E434DC" w:rsidRPr="00431326" w:rsidRDefault="00E434DC" w:rsidP="00E434DC">
      <w:pPr>
        <w:ind w:firstLine="708"/>
        <w:jc w:val="both"/>
        <w:rPr>
          <w:sz w:val="24"/>
          <w:szCs w:val="24"/>
        </w:rPr>
      </w:pPr>
      <w:r w:rsidRPr="00431326">
        <w:rPr>
          <w:iCs/>
          <w:sz w:val="24"/>
          <w:szCs w:val="24"/>
        </w:rPr>
        <w:lastRenderedPageBreak/>
        <w:t>1.2.3. направление проекта бюджета (проекта изменений в принятый бюджет поселения) в администрацию поселения для рассмотрения и последующего представления в представительный орган поселения;</w:t>
      </w:r>
    </w:p>
    <w:p w:rsidR="00E434DC" w:rsidRPr="00431326" w:rsidRDefault="00E434DC" w:rsidP="00E434DC">
      <w:pPr>
        <w:ind w:firstLine="708"/>
        <w:jc w:val="both"/>
        <w:rPr>
          <w:iCs/>
          <w:sz w:val="24"/>
          <w:szCs w:val="24"/>
        </w:rPr>
      </w:pPr>
      <w:r w:rsidRPr="00431326">
        <w:rPr>
          <w:iCs/>
          <w:sz w:val="24"/>
          <w:szCs w:val="24"/>
        </w:rPr>
        <w:t xml:space="preserve">1.2.4. </w:t>
      </w:r>
      <w:r w:rsidRPr="00431326">
        <w:rPr>
          <w:sz w:val="24"/>
          <w:szCs w:val="24"/>
        </w:rPr>
        <w:t>составление</w:t>
      </w:r>
      <w:r w:rsidR="00431326">
        <w:rPr>
          <w:sz w:val="24"/>
          <w:szCs w:val="24"/>
        </w:rPr>
        <w:t xml:space="preserve"> </w:t>
      </w:r>
      <w:r w:rsidRPr="00431326">
        <w:rPr>
          <w:sz w:val="24"/>
          <w:szCs w:val="24"/>
        </w:rPr>
        <w:t>кассового плана по доходам, сводной бюджетной росписи и кассового плана по расходам и источникам финансирования дефицита бюджета в соответствии с бюджетной классификацией</w:t>
      </w:r>
      <w:r w:rsidRPr="00431326">
        <w:rPr>
          <w:iCs/>
          <w:sz w:val="24"/>
          <w:szCs w:val="24"/>
        </w:rPr>
        <w:t>;</w:t>
      </w:r>
    </w:p>
    <w:p w:rsidR="00E434DC" w:rsidRPr="00431326" w:rsidRDefault="00E434DC" w:rsidP="00E434DC">
      <w:pPr>
        <w:ind w:firstLine="708"/>
        <w:jc w:val="both"/>
        <w:rPr>
          <w:sz w:val="24"/>
          <w:szCs w:val="24"/>
        </w:rPr>
      </w:pPr>
      <w:r w:rsidRPr="00431326">
        <w:rPr>
          <w:iCs/>
          <w:sz w:val="24"/>
          <w:szCs w:val="24"/>
        </w:rPr>
        <w:t xml:space="preserve">1.2.5. </w:t>
      </w:r>
      <w:r w:rsidRPr="00431326">
        <w:rPr>
          <w:sz w:val="24"/>
          <w:szCs w:val="24"/>
        </w:rPr>
        <w:t>ведение сводной бюджетной росписи по расходам и по источникам финансирования дефицита;</w:t>
      </w:r>
    </w:p>
    <w:p w:rsidR="00E434DC" w:rsidRPr="00431326" w:rsidRDefault="00E434DC" w:rsidP="00E434DC">
      <w:pPr>
        <w:ind w:firstLine="708"/>
        <w:jc w:val="both"/>
        <w:rPr>
          <w:sz w:val="24"/>
          <w:szCs w:val="24"/>
        </w:rPr>
      </w:pPr>
      <w:r w:rsidRPr="00431326">
        <w:rPr>
          <w:iCs/>
          <w:sz w:val="24"/>
          <w:szCs w:val="24"/>
        </w:rPr>
        <w:t>1.2.7.</w:t>
      </w:r>
      <w:r w:rsidRPr="00431326">
        <w:rPr>
          <w:sz w:val="24"/>
          <w:szCs w:val="24"/>
        </w:rPr>
        <w:t>ведение кассового плана по доходам, расходам и источникам финансирования дефицита бюджета сельского поселения;</w:t>
      </w:r>
    </w:p>
    <w:p w:rsidR="00E434DC" w:rsidRPr="00431326" w:rsidRDefault="00E434DC" w:rsidP="00E434DC">
      <w:pPr>
        <w:ind w:firstLine="708"/>
        <w:jc w:val="both"/>
        <w:rPr>
          <w:rFonts w:eastAsia="Calibri"/>
          <w:sz w:val="24"/>
          <w:szCs w:val="24"/>
        </w:rPr>
      </w:pPr>
      <w:r w:rsidRPr="00431326">
        <w:rPr>
          <w:iCs/>
          <w:sz w:val="24"/>
          <w:szCs w:val="24"/>
        </w:rPr>
        <w:t xml:space="preserve">1.2.8. </w:t>
      </w:r>
      <w:r w:rsidRPr="00431326">
        <w:rPr>
          <w:rFonts w:eastAsia="Calibri"/>
          <w:sz w:val="24"/>
          <w:szCs w:val="24"/>
        </w:rPr>
        <w:t>формирование и ведение реестра источников доходов бюджета в «ГИС ЕСУБП»;</w:t>
      </w:r>
    </w:p>
    <w:p w:rsidR="00E434DC" w:rsidRPr="00431326" w:rsidRDefault="00E434DC" w:rsidP="00E434DC">
      <w:pPr>
        <w:ind w:firstLine="708"/>
        <w:jc w:val="both"/>
        <w:rPr>
          <w:sz w:val="24"/>
          <w:szCs w:val="24"/>
        </w:rPr>
      </w:pPr>
      <w:r w:rsidRPr="00431326">
        <w:rPr>
          <w:sz w:val="24"/>
          <w:szCs w:val="24"/>
        </w:rPr>
        <w:t xml:space="preserve">1.2.9. </w:t>
      </w:r>
      <w:r w:rsidRPr="00431326">
        <w:rPr>
          <w:iCs/>
          <w:sz w:val="24"/>
          <w:szCs w:val="24"/>
        </w:rPr>
        <w:t>составление и ведение реестра расходных обязательств поселения;</w:t>
      </w:r>
    </w:p>
    <w:p w:rsidR="00E434DC" w:rsidRPr="00431326" w:rsidRDefault="00E434DC" w:rsidP="00E434DC">
      <w:pPr>
        <w:ind w:firstLine="708"/>
        <w:jc w:val="both"/>
        <w:rPr>
          <w:sz w:val="24"/>
          <w:szCs w:val="24"/>
        </w:rPr>
      </w:pPr>
      <w:r w:rsidRPr="00431326">
        <w:rPr>
          <w:sz w:val="24"/>
          <w:szCs w:val="24"/>
        </w:rPr>
        <w:t>1.2.10. управление муниципальным долгом поселения;</w:t>
      </w:r>
    </w:p>
    <w:p w:rsidR="00E434DC" w:rsidRPr="00431326" w:rsidRDefault="00E434DC" w:rsidP="00E434DC">
      <w:pPr>
        <w:ind w:firstLine="708"/>
        <w:jc w:val="both"/>
        <w:rPr>
          <w:sz w:val="24"/>
          <w:szCs w:val="24"/>
        </w:rPr>
      </w:pPr>
      <w:r w:rsidRPr="00431326">
        <w:rPr>
          <w:sz w:val="24"/>
          <w:szCs w:val="24"/>
        </w:rPr>
        <w:t>1.2.11. составление проекта отчёта об исполнении бюджета поселения;</w:t>
      </w:r>
    </w:p>
    <w:p w:rsidR="00E434DC" w:rsidRPr="00431326" w:rsidRDefault="00E434DC" w:rsidP="00E434DC">
      <w:pPr>
        <w:ind w:firstLine="708"/>
        <w:jc w:val="both"/>
        <w:rPr>
          <w:sz w:val="24"/>
          <w:szCs w:val="24"/>
        </w:rPr>
      </w:pPr>
      <w:r w:rsidRPr="00431326">
        <w:rPr>
          <w:sz w:val="24"/>
          <w:szCs w:val="24"/>
        </w:rPr>
        <w:t>1.2.12.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E434DC" w:rsidRPr="00431326" w:rsidRDefault="00E434DC" w:rsidP="00E434DC">
      <w:pPr>
        <w:ind w:firstLine="708"/>
        <w:jc w:val="both"/>
        <w:rPr>
          <w:sz w:val="24"/>
          <w:szCs w:val="24"/>
          <w:lang w:eastAsia="en-US"/>
        </w:rPr>
      </w:pPr>
      <w:r w:rsidRPr="00431326">
        <w:rPr>
          <w:sz w:val="24"/>
          <w:szCs w:val="24"/>
          <w:lang w:eastAsia="en-US"/>
        </w:rPr>
        <w:t>1.3. Поселение и иные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E434DC" w:rsidRPr="00431326" w:rsidRDefault="00E434DC" w:rsidP="00E434DC">
      <w:pPr>
        <w:ind w:firstLine="708"/>
        <w:jc w:val="both"/>
        <w:rPr>
          <w:sz w:val="24"/>
          <w:szCs w:val="24"/>
          <w:lang w:eastAsia="en-US"/>
        </w:rPr>
      </w:pPr>
      <w:r w:rsidRPr="00431326">
        <w:rPr>
          <w:sz w:val="24"/>
          <w:szCs w:val="24"/>
          <w:lang w:eastAsia="en-US"/>
        </w:rPr>
        <w:t>1.4. Функции и полномочия Района по Соглашению в полном объёме непосредственно и своим именем осуществляет отраслевой (функциональный) орган Администрации Тарского муниципального района - Комитет финансов и контроля Администрации Тарского муниципального района.</w:t>
      </w:r>
    </w:p>
    <w:p w:rsidR="00E434DC" w:rsidRPr="00431326" w:rsidRDefault="00E434DC" w:rsidP="00E434DC">
      <w:pPr>
        <w:ind w:firstLine="540"/>
        <w:jc w:val="both"/>
        <w:rPr>
          <w:sz w:val="24"/>
          <w:szCs w:val="24"/>
          <w:lang w:eastAsia="en-US"/>
        </w:rPr>
      </w:pPr>
    </w:p>
    <w:p w:rsidR="00E434DC" w:rsidRPr="00266D58" w:rsidRDefault="00E434DC" w:rsidP="00266D58">
      <w:pPr>
        <w:pStyle w:val="ab"/>
        <w:numPr>
          <w:ilvl w:val="0"/>
          <w:numId w:val="2"/>
        </w:numPr>
        <w:jc w:val="center"/>
        <w:rPr>
          <w:b/>
          <w:sz w:val="24"/>
          <w:szCs w:val="24"/>
        </w:rPr>
      </w:pPr>
      <w:r w:rsidRPr="00266D58">
        <w:rPr>
          <w:b/>
          <w:sz w:val="24"/>
          <w:szCs w:val="24"/>
        </w:rPr>
        <w:t>Финансовое, материально-техническое обеспечение</w:t>
      </w:r>
      <w:r w:rsidR="006C65D3" w:rsidRPr="00266D58">
        <w:rPr>
          <w:b/>
          <w:sz w:val="24"/>
          <w:szCs w:val="24"/>
        </w:rPr>
        <w:t xml:space="preserve"> </w:t>
      </w:r>
      <w:r w:rsidRPr="00266D58">
        <w:rPr>
          <w:b/>
          <w:sz w:val="24"/>
          <w:szCs w:val="24"/>
        </w:rPr>
        <w:t>предмета Соглашения</w:t>
      </w:r>
    </w:p>
    <w:p w:rsidR="00266D58" w:rsidRPr="00266D58" w:rsidRDefault="00266D58" w:rsidP="00266D58">
      <w:pPr>
        <w:pStyle w:val="ab"/>
        <w:rPr>
          <w:b/>
          <w:sz w:val="24"/>
          <w:szCs w:val="24"/>
        </w:rPr>
      </w:pPr>
    </w:p>
    <w:p w:rsidR="00E434DC" w:rsidRPr="00431326" w:rsidRDefault="00E434DC" w:rsidP="00E434DC">
      <w:pPr>
        <w:ind w:firstLine="708"/>
        <w:jc w:val="both"/>
        <w:rPr>
          <w:sz w:val="24"/>
          <w:szCs w:val="24"/>
        </w:rPr>
      </w:pPr>
      <w:r w:rsidRPr="00431326">
        <w:rPr>
          <w:sz w:val="24"/>
          <w:szCs w:val="24"/>
        </w:rPr>
        <w:t>2.1. Финансовое обеспечение осуществления передаваемых в соответствии с Соглашением Поселением полномочий производится Районом за счёт иных межбюджетных трансфертов, предоставляемых из бюджета сельского поселения в бюджет муниципального района.</w:t>
      </w:r>
    </w:p>
    <w:p w:rsidR="00E434DC" w:rsidRPr="00431326" w:rsidRDefault="00E434DC" w:rsidP="00E434DC">
      <w:pPr>
        <w:ind w:firstLine="720"/>
        <w:jc w:val="both"/>
        <w:rPr>
          <w:sz w:val="24"/>
          <w:szCs w:val="24"/>
        </w:rPr>
      </w:pPr>
      <w:r w:rsidRPr="00431326">
        <w:rPr>
          <w:sz w:val="24"/>
          <w:szCs w:val="24"/>
        </w:rPr>
        <w:t xml:space="preserve">2.2. Материально-техническое обеспечение осуществления передаваемых в соответствии с Соглашением Поселением полномочий производится Районом на материально-технической базе Района.  </w:t>
      </w:r>
    </w:p>
    <w:p w:rsidR="00E434DC" w:rsidRPr="00431326" w:rsidRDefault="00E434DC" w:rsidP="00E434DC">
      <w:pPr>
        <w:shd w:val="clear" w:color="auto" w:fill="FFFFFF"/>
        <w:tabs>
          <w:tab w:val="left" w:pos="1066"/>
        </w:tabs>
        <w:spacing w:line="274" w:lineRule="exact"/>
        <w:ind w:left="24" w:right="10" w:firstLine="706"/>
        <w:jc w:val="both"/>
        <w:rPr>
          <w:sz w:val="24"/>
          <w:szCs w:val="24"/>
        </w:rPr>
      </w:pPr>
      <w:r w:rsidRPr="00431326">
        <w:rPr>
          <w:spacing w:val="-9"/>
          <w:sz w:val="24"/>
          <w:szCs w:val="24"/>
        </w:rPr>
        <w:t>2.3.  Иные м</w:t>
      </w:r>
      <w:r w:rsidRPr="00431326">
        <w:rPr>
          <w:sz w:val="24"/>
          <w:szCs w:val="24"/>
        </w:rPr>
        <w:t>ежбюджетные трансферты предоставляются из бюджета сельского поселения в бюджет муниципального района путём перечисления денежных средств на финансирование полномочий по настоящему соглашению</w:t>
      </w:r>
      <w:r w:rsidR="00097A0C">
        <w:rPr>
          <w:sz w:val="24"/>
          <w:szCs w:val="24"/>
        </w:rPr>
        <w:t xml:space="preserve">, </w:t>
      </w:r>
      <w:r w:rsidRPr="00431326">
        <w:rPr>
          <w:sz w:val="24"/>
          <w:szCs w:val="24"/>
        </w:rPr>
        <w:t xml:space="preserve"> в размере</w:t>
      </w:r>
      <w:r w:rsidR="00431326">
        <w:rPr>
          <w:sz w:val="24"/>
          <w:szCs w:val="24"/>
        </w:rPr>
        <w:t xml:space="preserve"> </w:t>
      </w:r>
      <w:r w:rsidRPr="00431326">
        <w:rPr>
          <w:sz w:val="24"/>
          <w:szCs w:val="24"/>
        </w:rPr>
        <w:t>58 663,00 (пятьдесят восемь тысяч шестьсот шестьдесят три) рубля 00 копеек.</w:t>
      </w:r>
    </w:p>
    <w:p w:rsidR="00E434DC" w:rsidRPr="00431326" w:rsidRDefault="00E434DC" w:rsidP="00E434DC">
      <w:pPr>
        <w:ind w:firstLine="708"/>
        <w:jc w:val="both"/>
        <w:rPr>
          <w:sz w:val="24"/>
          <w:szCs w:val="24"/>
        </w:rPr>
      </w:pPr>
      <w:r w:rsidRPr="00431326">
        <w:rPr>
          <w:sz w:val="24"/>
          <w:szCs w:val="24"/>
        </w:rPr>
        <w:t>2.4. Ежегодный объём иных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E434DC" w:rsidRPr="00431326" w:rsidRDefault="00E434DC" w:rsidP="00E434DC">
      <w:pPr>
        <w:ind w:firstLine="708"/>
        <w:jc w:val="both"/>
        <w:rPr>
          <w:sz w:val="24"/>
          <w:szCs w:val="24"/>
        </w:rPr>
      </w:pPr>
      <w:r w:rsidRPr="00431326">
        <w:rPr>
          <w:sz w:val="24"/>
          <w:szCs w:val="24"/>
        </w:rPr>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434DC" w:rsidRPr="00431326" w:rsidRDefault="00E434DC" w:rsidP="00E434DC">
      <w:pPr>
        <w:jc w:val="center"/>
        <w:rPr>
          <w:sz w:val="24"/>
          <w:szCs w:val="24"/>
        </w:rPr>
      </w:pPr>
    </w:p>
    <w:p w:rsidR="00E434DC" w:rsidRPr="00266D58" w:rsidRDefault="00E434DC" w:rsidP="00266D58">
      <w:pPr>
        <w:pStyle w:val="ab"/>
        <w:numPr>
          <w:ilvl w:val="0"/>
          <w:numId w:val="2"/>
        </w:numPr>
        <w:jc w:val="center"/>
        <w:rPr>
          <w:b/>
          <w:sz w:val="24"/>
          <w:szCs w:val="24"/>
        </w:rPr>
      </w:pPr>
      <w:r w:rsidRPr="00266D58">
        <w:rPr>
          <w:b/>
          <w:sz w:val="24"/>
          <w:szCs w:val="24"/>
        </w:rPr>
        <w:t xml:space="preserve">Порядок определения ежегодного объёма иных межбюджетных трансфертов, необходимых для осуществления передаваемых полномочий </w:t>
      </w:r>
    </w:p>
    <w:p w:rsidR="00266D58" w:rsidRPr="00266D58" w:rsidRDefault="00266D58" w:rsidP="00266D58">
      <w:pPr>
        <w:pStyle w:val="ab"/>
        <w:rPr>
          <w:b/>
          <w:sz w:val="24"/>
          <w:szCs w:val="24"/>
        </w:rPr>
      </w:pPr>
    </w:p>
    <w:p w:rsidR="00E434DC" w:rsidRPr="00431326" w:rsidRDefault="00E434DC" w:rsidP="00E434DC">
      <w:pPr>
        <w:tabs>
          <w:tab w:val="left" w:pos="2268"/>
        </w:tabs>
        <w:ind w:firstLine="720"/>
        <w:jc w:val="both"/>
        <w:rPr>
          <w:sz w:val="24"/>
          <w:szCs w:val="24"/>
        </w:rPr>
      </w:pPr>
      <w:r w:rsidRPr="00431326">
        <w:rPr>
          <w:sz w:val="24"/>
          <w:szCs w:val="24"/>
        </w:rPr>
        <w:t xml:space="preserve">3.1. Размер ежегодного объёма иного межбюджетного трансферта предоставляемого из бюджета сельского поселения в бюджет муниципального района </w:t>
      </w:r>
      <w:r w:rsidRPr="00431326">
        <w:rPr>
          <w:sz w:val="24"/>
          <w:szCs w:val="24"/>
        </w:rPr>
        <w:lastRenderedPageBreak/>
        <w:t>рассчитывается на каждый финансовый год действия Соглашения в соответствии с Приложением № 1 к настоящему Соглашению.</w:t>
      </w:r>
    </w:p>
    <w:p w:rsidR="00E434DC" w:rsidRPr="00431326" w:rsidRDefault="00E434DC" w:rsidP="00E434DC">
      <w:pPr>
        <w:ind w:firstLine="720"/>
        <w:jc w:val="both"/>
        <w:rPr>
          <w:sz w:val="24"/>
          <w:szCs w:val="24"/>
        </w:rPr>
      </w:pPr>
      <w:r w:rsidRPr="00431326">
        <w:rPr>
          <w:sz w:val="24"/>
          <w:szCs w:val="24"/>
        </w:rPr>
        <w:t>3.2. Район вправе перераспределять передаваемые средства между фондом оплаты труда для работников Района, осуществляющих исполнение переданных полномочий и материально-техническим обеспечением передаваемых полномочий.</w:t>
      </w:r>
    </w:p>
    <w:p w:rsidR="00E434DC" w:rsidRPr="00431326" w:rsidRDefault="00E434DC" w:rsidP="00E434DC">
      <w:pPr>
        <w:jc w:val="center"/>
        <w:rPr>
          <w:sz w:val="24"/>
          <w:szCs w:val="24"/>
        </w:rPr>
      </w:pPr>
    </w:p>
    <w:p w:rsidR="00E434DC" w:rsidRPr="00266D58" w:rsidRDefault="00E434DC" w:rsidP="00266D58">
      <w:pPr>
        <w:pStyle w:val="ab"/>
        <w:numPr>
          <w:ilvl w:val="0"/>
          <w:numId w:val="2"/>
        </w:numPr>
        <w:jc w:val="center"/>
        <w:rPr>
          <w:b/>
          <w:sz w:val="24"/>
          <w:szCs w:val="24"/>
        </w:rPr>
      </w:pPr>
      <w:r w:rsidRPr="00266D58">
        <w:rPr>
          <w:b/>
          <w:sz w:val="24"/>
          <w:szCs w:val="24"/>
        </w:rPr>
        <w:t>Обязательства Сторон</w:t>
      </w:r>
    </w:p>
    <w:p w:rsidR="00266D58" w:rsidRPr="00266D58" w:rsidRDefault="00266D58" w:rsidP="00266D58">
      <w:pPr>
        <w:pStyle w:val="ab"/>
        <w:rPr>
          <w:b/>
          <w:sz w:val="24"/>
          <w:szCs w:val="24"/>
        </w:rPr>
      </w:pPr>
    </w:p>
    <w:p w:rsidR="00E434DC" w:rsidRPr="00431326" w:rsidRDefault="00E434DC" w:rsidP="00E434DC">
      <w:pPr>
        <w:tabs>
          <w:tab w:val="left" w:pos="0"/>
        </w:tabs>
        <w:jc w:val="both"/>
        <w:rPr>
          <w:sz w:val="24"/>
          <w:szCs w:val="24"/>
        </w:rPr>
      </w:pPr>
      <w:r w:rsidRPr="00431326">
        <w:rPr>
          <w:sz w:val="24"/>
          <w:szCs w:val="24"/>
        </w:rPr>
        <w:tab/>
        <w:t>4.1. В целях реализации настоящего Соглашения Стороны принимают на себя следующие обязательства:</w:t>
      </w:r>
    </w:p>
    <w:p w:rsidR="00E434DC" w:rsidRPr="00431326" w:rsidRDefault="00E434DC" w:rsidP="00E434DC">
      <w:pPr>
        <w:tabs>
          <w:tab w:val="left" w:pos="0"/>
        </w:tabs>
        <w:jc w:val="both"/>
        <w:rPr>
          <w:sz w:val="24"/>
          <w:szCs w:val="24"/>
        </w:rPr>
      </w:pPr>
      <w:r w:rsidRPr="00431326">
        <w:rPr>
          <w:sz w:val="24"/>
          <w:szCs w:val="24"/>
        </w:rPr>
        <w:tab/>
        <w:t>4.1.1. Поселение обязуется:</w:t>
      </w:r>
    </w:p>
    <w:p w:rsidR="00E434DC" w:rsidRPr="00431326" w:rsidRDefault="00E434DC" w:rsidP="00E434DC">
      <w:pPr>
        <w:tabs>
          <w:tab w:val="left" w:pos="0"/>
        </w:tabs>
        <w:jc w:val="both"/>
        <w:rPr>
          <w:sz w:val="24"/>
          <w:szCs w:val="24"/>
        </w:rPr>
      </w:pPr>
      <w:r w:rsidRPr="00431326">
        <w:rPr>
          <w:sz w:val="24"/>
          <w:szCs w:val="24"/>
        </w:rPr>
        <w:tab/>
        <w:t>представлять правовые акты органа местного самоуправления поселения по вопросам, относящимся к порядку составления и рассмотрения проекта бюджета поселения, утверждения и исполнения бюджета поселения, контроля за исполнением бюджета поселения, составления и утверждения отчета об исполнения бюджета поселения;</w:t>
      </w:r>
    </w:p>
    <w:p w:rsidR="00E434DC" w:rsidRPr="00431326" w:rsidRDefault="00E434DC" w:rsidP="00E434DC">
      <w:pPr>
        <w:tabs>
          <w:tab w:val="left" w:pos="0"/>
        </w:tabs>
        <w:jc w:val="both"/>
        <w:rPr>
          <w:sz w:val="24"/>
          <w:szCs w:val="24"/>
        </w:rPr>
      </w:pPr>
      <w:r w:rsidRPr="00431326">
        <w:rPr>
          <w:sz w:val="24"/>
          <w:szCs w:val="24"/>
        </w:rPr>
        <w:tab/>
        <w:t>представлять правовые акты органа местного самоуправления по вопросам, относящимся к порядку санкционирования и финансирования расходов местного бюджета;</w:t>
      </w:r>
    </w:p>
    <w:p w:rsidR="00E434DC" w:rsidRPr="00431326" w:rsidRDefault="00E434DC" w:rsidP="00E434DC">
      <w:pPr>
        <w:tabs>
          <w:tab w:val="left" w:pos="0"/>
        </w:tabs>
        <w:jc w:val="both"/>
        <w:rPr>
          <w:sz w:val="24"/>
          <w:szCs w:val="24"/>
        </w:rPr>
      </w:pPr>
      <w:r w:rsidRPr="00431326">
        <w:rPr>
          <w:sz w:val="24"/>
          <w:szCs w:val="24"/>
        </w:rPr>
        <w:tab/>
        <w:t>предоставлять для составления проекта бюджета поселения основные направления бюджетной и налоговой политики поселения,  прогноз социально-экономического развития, бюджетный прогноз и иную информацию в соответствие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E434DC" w:rsidRPr="00431326" w:rsidRDefault="00E434DC" w:rsidP="00E434DC">
      <w:pPr>
        <w:tabs>
          <w:tab w:val="left" w:pos="0"/>
        </w:tabs>
        <w:jc w:val="both"/>
        <w:rPr>
          <w:sz w:val="24"/>
          <w:szCs w:val="24"/>
        </w:rPr>
      </w:pPr>
      <w:r w:rsidRPr="00431326">
        <w:rPr>
          <w:sz w:val="24"/>
          <w:szCs w:val="24"/>
        </w:rPr>
        <w:tab/>
        <w:t>предоставлять  информацию, необходимую для формирования лимитов бюджетных обязательств;</w:t>
      </w:r>
    </w:p>
    <w:p w:rsidR="00E434DC" w:rsidRPr="00431326" w:rsidRDefault="00E434DC" w:rsidP="00E434DC">
      <w:pPr>
        <w:tabs>
          <w:tab w:val="left" w:pos="0"/>
        </w:tabs>
        <w:jc w:val="both"/>
        <w:rPr>
          <w:sz w:val="24"/>
          <w:szCs w:val="24"/>
        </w:rPr>
      </w:pPr>
      <w:r w:rsidRPr="00431326">
        <w:rPr>
          <w:sz w:val="24"/>
          <w:szCs w:val="24"/>
        </w:rPr>
        <w:tab/>
        <w:t>вносить на рассмотрение представительного органа поселения проект решения (изменений) о бюджете поселения;</w:t>
      </w:r>
    </w:p>
    <w:p w:rsidR="00E434DC" w:rsidRPr="00431326" w:rsidRDefault="00E434DC" w:rsidP="00E434DC">
      <w:pPr>
        <w:tabs>
          <w:tab w:val="left" w:pos="0"/>
        </w:tabs>
        <w:jc w:val="both"/>
        <w:rPr>
          <w:sz w:val="24"/>
          <w:szCs w:val="24"/>
        </w:rPr>
      </w:pPr>
      <w:r w:rsidRPr="00431326">
        <w:rPr>
          <w:sz w:val="24"/>
          <w:szCs w:val="24"/>
        </w:rPr>
        <w:tab/>
        <w:t>устанавливать и предоставлять Порядок использования резервного фонда поселения;</w:t>
      </w:r>
    </w:p>
    <w:p w:rsidR="00E434DC" w:rsidRPr="00431326" w:rsidRDefault="00E434DC" w:rsidP="00E434DC">
      <w:pPr>
        <w:tabs>
          <w:tab w:val="left" w:pos="0"/>
        </w:tabs>
        <w:jc w:val="both"/>
        <w:rPr>
          <w:sz w:val="24"/>
          <w:szCs w:val="24"/>
        </w:rPr>
      </w:pPr>
      <w:r w:rsidRPr="00431326">
        <w:rPr>
          <w:sz w:val="24"/>
          <w:szCs w:val="24"/>
        </w:rPr>
        <w:tab/>
        <w:t>предоставлять отчеты администраторов доходов бюджета поселения для составления отчета об исполнении бюджета поселения;</w:t>
      </w:r>
    </w:p>
    <w:p w:rsidR="00E434DC" w:rsidRPr="00431326" w:rsidRDefault="00E434DC" w:rsidP="00E434DC">
      <w:pPr>
        <w:tabs>
          <w:tab w:val="left" w:pos="0"/>
        </w:tabs>
        <w:jc w:val="both"/>
        <w:rPr>
          <w:sz w:val="24"/>
          <w:szCs w:val="24"/>
        </w:rPr>
      </w:pPr>
      <w:r w:rsidRPr="00431326">
        <w:rPr>
          <w:sz w:val="24"/>
          <w:szCs w:val="24"/>
        </w:rPr>
        <w:tab/>
        <w:t>предоставлять необходимые документы и иную дополнительную информацию для проведения анализа исполнения бюджета поселения;</w:t>
      </w:r>
    </w:p>
    <w:p w:rsidR="00E434DC" w:rsidRPr="00431326" w:rsidRDefault="00E434DC" w:rsidP="00E434DC">
      <w:pPr>
        <w:tabs>
          <w:tab w:val="left" w:pos="0"/>
        </w:tabs>
        <w:jc w:val="both"/>
        <w:rPr>
          <w:sz w:val="24"/>
          <w:szCs w:val="24"/>
        </w:rPr>
      </w:pPr>
      <w:r w:rsidRPr="00431326">
        <w:rPr>
          <w:sz w:val="24"/>
          <w:szCs w:val="24"/>
        </w:rPr>
        <w:tab/>
        <w:t>предоставлять иную необходимую информацию по вопросам выполнения Районом обязательств по осуществлению переданных полномочий;</w:t>
      </w:r>
    </w:p>
    <w:p w:rsidR="00E434DC" w:rsidRPr="00431326" w:rsidRDefault="00E434DC" w:rsidP="00E434DC">
      <w:pPr>
        <w:tabs>
          <w:tab w:val="left" w:pos="0"/>
        </w:tabs>
        <w:jc w:val="both"/>
        <w:rPr>
          <w:sz w:val="24"/>
          <w:szCs w:val="24"/>
        </w:rPr>
      </w:pPr>
      <w:r w:rsidRPr="00431326">
        <w:rPr>
          <w:sz w:val="24"/>
          <w:szCs w:val="24"/>
        </w:rPr>
        <w:tab/>
        <w:t>своевременно и в полном объёме передавать финансовые средства, указанные в настоящем Соглашении;</w:t>
      </w:r>
    </w:p>
    <w:p w:rsidR="00E434DC" w:rsidRPr="00431326" w:rsidRDefault="00E434DC" w:rsidP="00E434DC">
      <w:pPr>
        <w:tabs>
          <w:tab w:val="left" w:pos="0"/>
        </w:tabs>
        <w:jc w:val="both"/>
        <w:rPr>
          <w:sz w:val="24"/>
          <w:szCs w:val="24"/>
        </w:rPr>
      </w:pPr>
      <w:r w:rsidRPr="00431326">
        <w:rPr>
          <w:sz w:val="24"/>
          <w:szCs w:val="24"/>
        </w:rPr>
        <w:tab/>
        <w:t>заключать необходимые соглашения о передаче (получении) межбюджетных трансфертов;</w:t>
      </w:r>
    </w:p>
    <w:p w:rsidR="00E434DC" w:rsidRPr="00431326" w:rsidRDefault="00E434DC" w:rsidP="00E434DC">
      <w:pPr>
        <w:tabs>
          <w:tab w:val="left" w:pos="0"/>
        </w:tabs>
        <w:jc w:val="both"/>
        <w:rPr>
          <w:sz w:val="24"/>
          <w:szCs w:val="24"/>
        </w:rPr>
      </w:pPr>
      <w:r w:rsidRPr="00431326">
        <w:rPr>
          <w:sz w:val="24"/>
          <w:szCs w:val="24"/>
        </w:rPr>
        <w:tab/>
        <w:t>направлять предложения о расторжении Соглашения с указанием предполагаемой даты расторжения, но не позднее чем за 30 (тридцать) дней до указанной даты.</w:t>
      </w:r>
    </w:p>
    <w:p w:rsidR="00E434DC" w:rsidRPr="00431326" w:rsidRDefault="00E434DC" w:rsidP="00E434DC">
      <w:pPr>
        <w:tabs>
          <w:tab w:val="left" w:pos="0"/>
        </w:tabs>
        <w:jc w:val="both"/>
        <w:rPr>
          <w:sz w:val="24"/>
          <w:szCs w:val="24"/>
        </w:rPr>
      </w:pPr>
      <w:r w:rsidRPr="00431326">
        <w:rPr>
          <w:sz w:val="24"/>
          <w:szCs w:val="24"/>
        </w:rPr>
        <w:tab/>
        <w:t>4.1.2. Район обязуется:</w:t>
      </w:r>
    </w:p>
    <w:p w:rsidR="00E434DC" w:rsidRPr="00431326" w:rsidRDefault="00E434DC" w:rsidP="00E434DC">
      <w:pPr>
        <w:tabs>
          <w:tab w:val="left" w:pos="0"/>
        </w:tabs>
        <w:jc w:val="both"/>
        <w:rPr>
          <w:sz w:val="24"/>
          <w:szCs w:val="24"/>
        </w:rPr>
      </w:pPr>
      <w:r w:rsidRPr="00431326">
        <w:rPr>
          <w:sz w:val="24"/>
          <w:szCs w:val="24"/>
        </w:rPr>
        <w:tab/>
        <w:t>своевременно и в полном объеме осуществлять функции, указанные в п. 1.2 настоящего Соглашения;</w:t>
      </w:r>
    </w:p>
    <w:p w:rsidR="00E434DC" w:rsidRPr="00431326" w:rsidRDefault="00E434DC" w:rsidP="00E434DC">
      <w:pPr>
        <w:tabs>
          <w:tab w:val="left" w:pos="0"/>
        </w:tabs>
        <w:jc w:val="both"/>
        <w:rPr>
          <w:sz w:val="24"/>
          <w:szCs w:val="24"/>
        </w:rPr>
      </w:pPr>
      <w:r w:rsidRPr="00431326">
        <w:rPr>
          <w:sz w:val="24"/>
          <w:szCs w:val="24"/>
        </w:rPr>
        <w:tab/>
        <w:t>предоставлять Поселению документы, отчеты и иную информацию, связанную с осуществлением переданных полномочий не позднее 10 дней со дня получения письменного запроса;</w:t>
      </w:r>
    </w:p>
    <w:p w:rsidR="00E434DC" w:rsidRPr="00431326" w:rsidRDefault="00E434DC" w:rsidP="00E434DC">
      <w:pPr>
        <w:tabs>
          <w:tab w:val="left" w:pos="0"/>
        </w:tabs>
        <w:jc w:val="both"/>
        <w:rPr>
          <w:sz w:val="24"/>
          <w:szCs w:val="24"/>
        </w:rPr>
      </w:pPr>
      <w:r w:rsidRPr="00431326">
        <w:rPr>
          <w:sz w:val="24"/>
          <w:szCs w:val="24"/>
        </w:rPr>
        <w:tab/>
        <w:t>представлять Поселению не позднее 5 дней по истечению соответствующего отчетного периода об использовании финансовых средств, выделенных из бюджета поселения на осуществление переданных полномочий;</w:t>
      </w:r>
    </w:p>
    <w:p w:rsidR="00E434DC" w:rsidRPr="00431326" w:rsidRDefault="00E434DC" w:rsidP="00E434DC">
      <w:pPr>
        <w:tabs>
          <w:tab w:val="left" w:pos="0"/>
        </w:tabs>
        <w:jc w:val="both"/>
        <w:rPr>
          <w:sz w:val="24"/>
          <w:szCs w:val="24"/>
        </w:rPr>
      </w:pPr>
      <w:r w:rsidRPr="00431326">
        <w:rPr>
          <w:sz w:val="24"/>
          <w:szCs w:val="24"/>
        </w:rPr>
        <w:tab/>
        <w:t xml:space="preserve">обеспечивать условия для проведения Поселением проверок осуществления </w:t>
      </w:r>
      <w:r w:rsidRPr="00431326">
        <w:rPr>
          <w:sz w:val="24"/>
          <w:szCs w:val="24"/>
        </w:rPr>
        <w:lastRenderedPageBreak/>
        <w:t>переданных полномочий и использования предоставленных иных межбюджетных трансфертов;</w:t>
      </w:r>
    </w:p>
    <w:p w:rsidR="00E434DC" w:rsidRPr="00431326" w:rsidRDefault="00E434DC" w:rsidP="00E434DC">
      <w:pPr>
        <w:tabs>
          <w:tab w:val="left" w:pos="0"/>
        </w:tabs>
        <w:jc w:val="both"/>
        <w:rPr>
          <w:sz w:val="24"/>
          <w:szCs w:val="24"/>
        </w:rPr>
      </w:pPr>
      <w:r w:rsidRPr="00431326">
        <w:rPr>
          <w:sz w:val="24"/>
          <w:szCs w:val="24"/>
        </w:rPr>
        <w:tab/>
        <w:t>распоряжаться переданными в соответствии с настоящим Соглашением финансовыми средствами по целевому назначению;</w:t>
      </w:r>
    </w:p>
    <w:p w:rsidR="00E434DC" w:rsidRPr="00431326" w:rsidRDefault="00E434DC" w:rsidP="00E434DC">
      <w:pPr>
        <w:tabs>
          <w:tab w:val="left" w:pos="0"/>
        </w:tabs>
        <w:jc w:val="both"/>
        <w:rPr>
          <w:sz w:val="24"/>
          <w:szCs w:val="24"/>
        </w:rPr>
      </w:pPr>
      <w:r w:rsidRPr="00431326">
        <w:rPr>
          <w:sz w:val="24"/>
          <w:szCs w:val="24"/>
        </w:rPr>
        <w:tab/>
        <w:t>в случае прекращения исполнения полномочий передать эти полномочия Поселению одновременно с передачей остатка полученных для их осуществления  финансовых ресурсов.</w:t>
      </w:r>
    </w:p>
    <w:p w:rsidR="00E434DC" w:rsidRPr="00431326" w:rsidRDefault="00E434DC" w:rsidP="00E434DC">
      <w:pPr>
        <w:tabs>
          <w:tab w:val="left" w:pos="900"/>
        </w:tabs>
        <w:jc w:val="center"/>
        <w:rPr>
          <w:sz w:val="24"/>
          <w:szCs w:val="24"/>
        </w:rPr>
      </w:pPr>
    </w:p>
    <w:p w:rsidR="00E434DC" w:rsidRPr="00266D58" w:rsidRDefault="00E434DC" w:rsidP="00266D58">
      <w:pPr>
        <w:pStyle w:val="ab"/>
        <w:numPr>
          <w:ilvl w:val="0"/>
          <w:numId w:val="2"/>
        </w:numPr>
        <w:tabs>
          <w:tab w:val="left" w:pos="900"/>
        </w:tabs>
        <w:jc w:val="center"/>
        <w:rPr>
          <w:b/>
          <w:sz w:val="24"/>
          <w:szCs w:val="24"/>
        </w:rPr>
      </w:pPr>
      <w:r w:rsidRPr="00266D58">
        <w:rPr>
          <w:b/>
          <w:sz w:val="24"/>
          <w:szCs w:val="24"/>
        </w:rPr>
        <w:t>Права Сторон</w:t>
      </w:r>
    </w:p>
    <w:p w:rsidR="00266D58" w:rsidRPr="00266D58" w:rsidRDefault="00266D58" w:rsidP="00266D58">
      <w:pPr>
        <w:pStyle w:val="ab"/>
        <w:tabs>
          <w:tab w:val="left" w:pos="900"/>
        </w:tabs>
        <w:rPr>
          <w:b/>
          <w:sz w:val="24"/>
          <w:szCs w:val="24"/>
        </w:rPr>
      </w:pPr>
    </w:p>
    <w:p w:rsidR="00E434DC" w:rsidRPr="00431326" w:rsidRDefault="00E434DC" w:rsidP="00E434DC">
      <w:pPr>
        <w:tabs>
          <w:tab w:val="left" w:pos="0"/>
        </w:tabs>
        <w:jc w:val="both"/>
        <w:rPr>
          <w:sz w:val="24"/>
          <w:szCs w:val="24"/>
        </w:rPr>
      </w:pPr>
      <w:r w:rsidRPr="00431326">
        <w:rPr>
          <w:sz w:val="24"/>
          <w:szCs w:val="24"/>
        </w:rPr>
        <w:tab/>
      </w:r>
      <w:r w:rsidRPr="00431326">
        <w:rPr>
          <w:sz w:val="24"/>
          <w:szCs w:val="24"/>
        </w:rPr>
        <w:tab/>
        <w:t>5.1. Поселение вправе:</w:t>
      </w:r>
    </w:p>
    <w:p w:rsidR="00E434DC" w:rsidRPr="00431326" w:rsidRDefault="00E434DC" w:rsidP="00E434DC">
      <w:pPr>
        <w:tabs>
          <w:tab w:val="left" w:pos="0"/>
        </w:tabs>
        <w:jc w:val="both"/>
        <w:rPr>
          <w:sz w:val="24"/>
          <w:szCs w:val="24"/>
        </w:rPr>
      </w:pPr>
      <w:r w:rsidRPr="00431326">
        <w:rPr>
          <w:sz w:val="24"/>
          <w:szCs w:val="24"/>
        </w:rPr>
        <w:tab/>
        <w:t>требовать своевременного и полного исполнения обязательств Районом по данному Соглашению;</w:t>
      </w:r>
    </w:p>
    <w:p w:rsidR="00E434DC" w:rsidRPr="00431326" w:rsidRDefault="00E434DC" w:rsidP="00E434DC">
      <w:pPr>
        <w:tabs>
          <w:tab w:val="left" w:pos="0"/>
        </w:tabs>
        <w:jc w:val="both"/>
        <w:rPr>
          <w:sz w:val="24"/>
          <w:szCs w:val="24"/>
        </w:rPr>
      </w:pPr>
      <w:r w:rsidRPr="00431326">
        <w:rPr>
          <w:sz w:val="24"/>
          <w:szCs w:val="24"/>
        </w:rPr>
        <w:tab/>
        <w:t>запрашивать и получать от Района любую информацию и сведения, связанные с выполнением обязательств по настоящему Соглашению;</w:t>
      </w:r>
    </w:p>
    <w:p w:rsidR="00E434DC" w:rsidRPr="00431326" w:rsidRDefault="00E434DC" w:rsidP="00E434DC">
      <w:pPr>
        <w:tabs>
          <w:tab w:val="left" w:pos="0"/>
        </w:tabs>
        <w:jc w:val="both"/>
        <w:rPr>
          <w:sz w:val="24"/>
          <w:szCs w:val="24"/>
        </w:rPr>
      </w:pPr>
      <w:r w:rsidRPr="00431326">
        <w:rPr>
          <w:sz w:val="24"/>
          <w:szCs w:val="24"/>
        </w:rPr>
        <w:tab/>
        <w:t>в случае невыполнения или ненадлежащего выполнения Районом обязательств по осуществлению переданных полномочий, истребовать в судебном порядке финансовые средства, переданные для их осуществления.</w:t>
      </w:r>
    </w:p>
    <w:p w:rsidR="00E434DC" w:rsidRPr="00431326" w:rsidRDefault="00E434DC" w:rsidP="00E434DC">
      <w:pPr>
        <w:tabs>
          <w:tab w:val="left" w:pos="0"/>
        </w:tabs>
        <w:jc w:val="both"/>
        <w:rPr>
          <w:sz w:val="24"/>
          <w:szCs w:val="24"/>
        </w:rPr>
      </w:pPr>
      <w:r w:rsidRPr="00431326">
        <w:rPr>
          <w:sz w:val="24"/>
          <w:szCs w:val="24"/>
        </w:rPr>
        <w:tab/>
        <w:t xml:space="preserve">5.2. Район вправе: </w:t>
      </w:r>
    </w:p>
    <w:p w:rsidR="00E434DC" w:rsidRPr="00431326" w:rsidRDefault="00E434DC" w:rsidP="00E434DC">
      <w:pPr>
        <w:tabs>
          <w:tab w:val="left" w:pos="0"/>
        </w:tabs>
        <w:jc w:val="both"/>
        <w:rPr>
          <w:sz w:val="24"/>
          <w:szCs w:val="24"/>
        </w:rPr>
      </w:pPr>
      <w:r w:rsidRPr="00431326">
        <w:rPr>
          <w:sz w:val="24"/>
          <w:szCs w:val="24"/>
        </w:rPr>
        <w:tab/>
        <w:t>требовать своевременного и полного исполнения обязательств Поселением по данному Соглашению;</w:t>
      </w:r>
    </w:p>
    <w:p w:rsidR="00E434DC" w:rsidRPr="00431326" w:rsidRDefault="00E434DC" w:rsidP="00E434DC">
      <w:pPr>
        <w:ind w:firstLine="540"/>
        <w:jc w:val="both"/>
        <w:rPr>
          <w:sz w:val="24"/>
          <w:szCs w:val="24"/>
        </w:rPr>
      </w:pPr>
      <w:r w:rsidRPr="00431326">
        <w:rPr>
          <w:sz w:val="24"/>
          <w:szCs w:val="24"/>
        </w:rPr>
        <w:tab/>
        <w:t>в случае невыполнения Поселением обязательств по финансовому обеспечению передаваемых полномочий, сокращать на сумму не перечисленных иных межбюджетных трансфертов объём средств, предусмотренных бюджету Поселения по разделу «Межбюджетные трансферты общего характера бюджетам бюджетной системы Российской Федерации» функциональной классификации расходов бюджетов субъектов Российской Федерации в бюджете Района на текущий и/или очередной финансовый год.</w:t>
      </w:r>
    </w:p>
    <w:p w:rsidR="00431326" w:rsidRDefault="00431326" w:rsidP="00E434DC">
      <w:pPr>
        <w:jc w:val="center"/>
        <w:rPr>
          <w:b/>
          <w:sz w:val="24"/>
          <w:szCs w:val="24"/>
        </w:rPr>
      </w:pPr>
    </w:p>
    <w:p w:rsidR="00E434DC" w:rsidRPr="00266D58" w:rsidRDefault="00E434DC" w:rsidP="00266D58">
      <w:pPr>
        <w:pStyle w:val="ab"/>
        <w:numPr>
          <w:ilvl w:val="0"/>
          <w:numId w:val="2"/>
        </w:numPr>
        <w:jc w:val="center"/>
        <w:rPr>
          <w:b/>
          <w:sz w:val="24"/>
          <w:szCs w:val="24"/>
        </w:rPr>
      </w:pPr>
      <w:r w:rsidRPr="00266D58">
        <w:rPr>
          <w:b/>
          <w:sz w:val="24"/>
          <w:szCs w:val="24"/>
        </w:rPr>
        <w:t>Ответственность Сторон</w:t>
      </w:r>
    </w:p>
    <w:p w:rsidR="00266D58" w:rsidRPr="00266D58" w:rsidRDefault="00266D58" w:rsidP="00266D58">
      <w:pPr>
        <w:pStyle w:val="ab"/>
        <w:rPr>
          <w:b/>
          <w:sz w:val="24"/>
          <w:szCs w:val="24"/>
        </w:rPr>
      </w:pPr>
    </w:p>
    <w:p w:rsidR="00E434DC" w:rsidRPr="00431326" w:rsidRDefault="00E434DC" w:rsidP="00E434DC">
      <w:pPr>
        <w:ind w:firstLine="720"/>
        <w:jc w:val="both"/>
        <w:rPr>
          <w:sz w:val="24"/>
          <w:szCs w:val="24"/>
        </w:rPr>
      </w:pPr>
      <w:r w:rsidRPr="00431326">
        <w:rPr>
          <w:sz w:val="24"/>
          <w:szCs w:val="24"/>
        </w:rPr>
        <w:t>6.1. Район (отраслевой (функциональный) орган) в пределах компетенции несет ответственность за неисполнение (ненадлежащее исполнение) передаваемых по настоящему соглашению полномочий в соответствии с нормами действующего законодательства Российской Федерации.</w:t>
      </w:r>
    </w:p>
    <w:p w:rsidR="00E434DC" w:rsidRPr="00431326" w:rsidRDefault="00E434DC" w:rsidP="00E434DC">
      <w:pPr>
        <w:ind w:firstLine="540"/>
        <w:jc w:val="both"/>
        <w:rPr>
          <w:sz w:val="24"/>
          <w:szCs w:val="24"/>
        </w:rPr>
      </w:pPr>
      <w:r w:rsidRPr="00431326">
        <w:rPr>
          <w:sz w:val="24"/>
          <w:szCs w:val="24"/>
        </w:rPr>
        <w:tab/>
        <w:t>6.2. Неисполнение Поселением обязанности по перечислению денежных средств в бюджет муниципального района влечет возникновение у Района права:</w:t>
      </w:r>
    </w:p>
    <w:p w:rsidR="00E434DC" w:rsidRPr="00431326" w:rsidRDefault="00E434DC" w:rsidP="00E434DC">
      <w:pPr>
        <w:ind w:firstLine="540"/>
        <w:jc w:val="both"/>
        <w:rPr>
          <w:sz w:val="24"/>
          <w:szCs w:val="24"/>
        </w:rPr>
      </w:pPr>
      <w:r w:rsidRPr="00431326">
        <w:rPr>
          <w:sz w:val="24"/>
          <w:szCs w:val="24"/>
        </w:rPr>
        <w:tab/>
        <w:t>-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E434DC" w:rsidRPr="00431326" w:rsidRDefault="00E434DC" w:rsidP="00E434DC">
      <w:pPr>
        <w:ind w:firstLine="540"/>
        <w:jc w:val="both"/>
        <w:rPr>
          <w:sz w:val="24"/>
          <w:szCs w:val="24"/>
        </w:rPr>
      </w:pPr>
      <w:r w:rsidRPr="00431326">
        <w:rPr>
          <w:sz w:val="24"/>
          <w:szCs w:val="24"/>
        </w:rPr>
        <w:tab/>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E434DC" w:rsidRPr="00431326" w:rsidRDefault="00E434DC" w:rsidP="00E434DC">
      <w:pPr>
        <w:ind w:firstLine="708"/>
        <w:jc w:val="both"/>
        <w:rPr>
          <w:sz w:val="24"/>
          <w:szCs w:val="24"/>
        </w:rPr>
      </w:pPr>
      <w:r w:rsidRPr="00431326">
        <w:rPr>
          <w:sz w:val="24"/>
          <w:szCs w:val="24"/>
        </w:rPr>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E434DC" w:rsidRPr="00431326" w:rsidRDefault="00E434DC" w:rsidP="00E434DC">
      <w:pPr>
        <w:ind w:firstLine="540"/>
        <w:jc w:val="both"/>
        <w:rPr>
          <w:sz w:val="24"/>
          <w:szCs w:val="24"/>
        </w:rPr>
      </w:pPr>
      <w:r w:rsidRPr="00431326">
        <w:rPr>
          <w:sz w:val="24"/>
          <w:szCs w:val="24"/>
        </w:rPr>
        <w:tab/>
        <w:t xml:space="preserve">6.3. Финансовые санкции для Сторон за неисполнение условий соглашения устанавливаются в виде штрафа в размере </w:t>
      </w:r>
      <w:r w:rsidRPr="00431326">
        <w:rPr>
          <w:rStyle w:val="aa"/>
          <w:color w:val="000000"/>
        </w:rPr>
        <w:t>1\365 ключевой ставки Центрального банка РФ</w:t>
      </w:r>
      <w:r w:rsidRPr="00431326">
        <w:rPr>
          <w:sz w:val="24"/>
          <w:szCs w:val="24"/>
        </w:rPr>
        <w:t xml:space="preserve"> от суммы Соглашения в соответствующий период.  </w:t>
      </w:r>
    </w:p>
    <w:p w:rsidR="00E434DC" w:rsidRPr="00431326" w:rsidRDefault="00E434DC" w:rsidP="00E434DC">
      <w:pPr>
        <w:ind w:firstLine="708"/>
        <w:jc w:val="both"/>
        <w:rPr>
          <w:sz w:val="24"/>
          <w:szCs w:val="24"/>
        </w:rPr>
      </w:pPr>
      <w:r w:rsidRPr="00431326">
        <w:rPr>
          <w:sz w:val="24"/>
          <w:szCs w:val="24"/>
        </w:rPr>
        <w:t xml:space="preserve">6.4. 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E434DC" w:rsidRPr="00431326" w:rsidRDefault="00E434DC" w:rsidP="00E434DC">
      <w:pPr>
        <w:ind w:firstLine="708"/>
        <w:jc w:val="both"/>
        <w:rPr>
          <w:sz w:val="24"/>
          <w:szCs w:val="24"/>
        </w:rPr>
      </w:pPr>
    </w:p>
    <w:p w:rsidR="00E434DC" w:rsidRPr="00266D58" w:rsidRDefault="00E434DC" w:rsidP="00266D58">
      <w:pPr>
        <w:pStyle w:val="ab"/>
        <w:numPr>
          <w:ilvl w:val="0"/>
          <w:numId w:val="2"/>
        </w:numPr>
        <w:tabs>
          <w:tab w:val="num" w:pos="1620"/>
        </w:tabs>
        <w:jc w:val="center"/>
        <w:rPr>
          <w:b/>
          <w:sz w:val="24"/>
          <w:szCs w:val="24"/>
        </w:rPr>
      </w:pPr>
      <w:r w:rsidRPr="00266D58">
        <w:rPr>
          <w:b/>
          <w:sz w:val="24"/>
          <w:szCs w:val="24"/>
        </w:rPr>
        <w:t>Прекращение и изменение настоящего Соглашения</w:t>
      </w:r>
    </w:p>
    <w:p w:rsidR="00266D58" w:rsidRPr="00266D58" w:rsidRDefault="00266D58" w:rsidP="00266D58">
      <w:pPr>
        <w:pStyle w:val="ab"/>
        <w:tabs>
          <w:tab w:val="num" w:pos="1620"/>
        </w:tabs>
        <w:rPr>
          <w:b/>
          <w:sz w:val="24"/>
          <w:szCs w:val="24"/>
        </w:rPr>
      </w:pPr>
    </w:p>
    <w:p w:rsidR="00E434DC" w:rsidRPr="00431326" w:rsidRDefault="00E434DC" w:rsidP="00E434DC">
      <w:pPr>
        <w:ind w:firstLine="708"/>
        <w:jc w:val="both"/>
        <w:rPr>
          <w:sz w:val="24"/>
          <w:szCs w:val="24"/>
        </w:rPr>
      </w:pPr>
      <w:r w:rsidRPr="00431326">
        <w:rPr>
          <w:sz w:val="24"/>
          <w:szCs w:val="24"/>
        </w:rPr>
        <w:lastRenderedPageBreak/>
        <w:t>7.1. Настоящее Соглашение прекращается по истечении срока его действия.</w:t>
      </w:r>
    </w:p>
    <w:p w:rsidR="00E434DC" w:rsidRPr="00431326" w:rsidRDefault="00E434DC" w:rsidP="00E434DC">
      <w:pPr>
        <w:tabs>
          <w:tab w:val="num" w:pos="1620"/>
        </w:tabs>
        <w:ind w:firstLine="720"/>
        <w:jc w:val="both"/>
        <w:rPr>
          <w:sz w:val="24"/>
          <w:szCs w:val="24"/>
        </w:rPr>
      </w:pPr>
      <w:r w:rsidRPr="00431326">
        <w:rPr>
          <w:sz w:val="24"/>
          <w:szCs w:val="24"/>
        </w:rPr>
        <w:t xml:space="preserve">Настоящее соглашение может быть прекращено по соглашению Сторон в любое время. </w:t>
      </w:r>
    </w:p>
    <w:p w:rsidR="00E434DC" w:rsidRPr="00431326" w:rsidRDefault="00E434DC" w:rsidP="00E434DC">
      <w:pPr>
        <w:tabs>
          <w:tab w:val="num" w:pos="1620"/>
        </w:tabs>
        <w:ind w:firstLine="720"/>
        <w:jc w:val="both"/>
        <w:rPr>
          <w:sz w:val="24"/>
          <w:szCs w:val="24"/>
        </w:rPr>
      </w:pPr>
      <w:r w:rsidRPr="00431326">
        <w:rPr>
          <w:sz w:val="24"/>
          <w:szCs w:val="24"/>
        </w:rPr>
        <w:t>Настоящее Соглашение считается расторгнутым в случае:</w:t>
      </w:r>
    </w:p>
    <w:p w:rsidR="00E434DC" w:rsidRPr="00431326" w:rsidRDefault="00E434DC" w:rsidP="00E434DC">
      <w:pPr>
        <w:ind w:firstLine="708"/>
        <w:jc w:val="both"/>
        <w:rPr>
          <w:sz w:val="24"/>
          <w:szCs w:val="24"/>
        </w:rPr>
      </w:pPr>
      <w:r w:rsidRPr="00431326">
        <w:rPr>
          <w:sz w:val="24"/>
          <w:szCs w:val="24"/>
        </w:rPr>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иного межбюджетного трансферта,</w:t>
      </w:r>
    </w:p>
    <w:p w:rsidR="00E434DC" w:rsidRPr="00431326" w:rsidRDefault="00E434DC" w:rsidP="00E434DC">
      <w:pPr>
        <w:ind w:firstLine="708"/>
        <w:jc w:val="both"/>
        <w:rPr>
          <w:sz w:val="24"/>
          <w:szCs w:val="24"/>
        </w:rPr>
      </w:pPr>
      <w:r w:rsidRPr="00431326">
        <w:rPr>
          <w:sz w:val="24"/>
          <w:szCs w:val="24"/>
        </w:rPr>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E434DC" w:rsidRPr="00431326" w:rsidRDefault="00E434DC" w:rsidP="00E434DC">
      <w:pPr>
        <w:jc w:val="both"/>
        <w:rPr>
          <w:sz w:val="24"/>
          <w:szCs w:val="24"/>
        </w:rPr>
      </w:pPr>
      <w:r w:rsidRPr="00431326">
        <w:rPr>
          <w:sz w:val="24"/>
          <w:szCs w:val="24"/>
        </w:rPr>
        <w:tab/>
        <w:t xml:space="preserve">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недостижении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E434DC" w:rsidRPr="00431326" w:rsidRDefault="00E434DC" w:rsidP="00E434DC">
      <w:pPr>
        <w:ind w:firstLine="708"/>
        <w:jc w:val="both"/>
        <w:rPr>
          <w:sz w:val="24"/>
          <w:szCs w:val="24"/>
        </w:rPr>
      </w:pPr>
      <w:r w:rsidRPr="00431326">
        <w:rPr>
          <w:sz w:val="24"/>
          <w:szCs w:val="24"/>
        </w:rPr>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E434DC" w:rsidRPr="00431326" w:rsidRDefault="00E434DC" w:rsidP="00E434DC">
      <w:pPr>
        <w:tabs>
          <w:tab w:val="num" w:pos="1620"/>
        </w:tabs>
        <w:ind w:firstLine="720"/>
        <w:jc w:val="both"/>
        <w:rPr>
          <w:sz w:val="24"/>
          <w:szCs w:val="24"/>
        </w:rPr>
      </w:pPr>
      <w:r w:rsidRPr="00431326">
        <w:rPr>
          <w:sz w:val="24"/>
          <w:szCs w:val="24"/>
        </w:rPr>
        <w:t>7.2. Одностороннее расторжение настоящего соглашения по инициативе Поселения не допускается, за исключением:</w:t>
      </w:r>
    </w:p>
    <w:p w:rsidR="00E434DC" w:rsidRPr="00431326" w:rsidRDefault="00E434DC" w:rsidP="00E434DC">
      <w:pPr>
        <w:tabs>
          <w:tab w:val="num" w:pos="1620"/>
        </w:tabs>
        <w:ind w:firstLine="720"/>
        <w:jc w:val="both"/>
        <w:rPr>
          <w:sz w:val="24"/>
          <w:szCs w:val="24"/>
        </w:rPr>
      </w:pPr>
      <w:r w:rsidRPr="00431326">
        <w:rPr>
          <w:sz w:val="24"/>
          <w:szCs w:val="24"/>
        </w:rPr>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E434DC" w:rsidRPr="00431326" w:rsidRDefault="00E434DC" w:rsidP="00E434DC">
      <w:pPr>
        <w:ind w:firstLine="708"/>
        <w:jc w:val="both"/>
        <w:rPr>
          <w:sz w:val="24"/>
          <w:szCs w:val="24"/>
        </w:rPr>
      </w:pPr>
      <w:r w:rsidRPr="00431326">
        <w:rPr>
          <w:sz w:val="24"/>
          <w:szCs w:val="24"/>
        </w:rPr>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E434DC" w:rsidRPr="00431326" w:rsidRDefault="00E434DC" w:rsidP="00E434DC">
      <w:pPr>
        <w:ind w:firstLine="708"/>
        <w:jc w:val="both"/>
        <w:rPr>
          <w:sz w:val="24"/>
          <w:szCs w:val="24"/>
        </w:rPr>
      </w:pPr>
      <w:r w:rsidRPr="00431326">
        <w:rPr>
          <w:sz w:val="24"/>
          <w:szCs w:val="24"/>
        </w:rPr>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E434DC" w:rsidRPr="00431326" w:rsidRDefault="00E434DC" w:rsidP="00E434DC">
      <w:pPr>
        <w:tabs>
          <w:tab w:val="num" w:pos="1620"/>
        </w:tabs>
        <w:ind w:firstLine="720"/>
        <w:jc w:val="both"/>
        <w:rPr>
          <w:sz w:val="24"/>
          <w:szCs w:val="24"/>
        </w:rPr>
      </w:pPr>
      <w:r w:rsidRPr="00431326">
        <w:rPr>
          <w:sz w:val="24"/>
          <w:szCs w:val="24"/>
        </w:rPr>
        <w:t>7.3.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E434DC" w:rsidRPr="00431326" w:rsidRDefault="00E434DC" w:rsidP="00E434DC">
      <w:pPr>
        <w:tabs>
          <w:tab w:val="num" w:pos="1620"/>
        </w:tabs>
        <w:ind w:firstLine="720"/>
        <w:jc w:val="both"/>
        <w:rPr>
          <w:sz w:val="24"/>
          <w:szCs w:val="24"/>
        </w:rPr>
      </w:pPr>
      <w:r w:rsidRPr="00431326">
        <w:rPr>
          <w:sz w:val="24"/>
          <w:szCs w:val="24"/>
        </w:rPr>
        <w:t>7.4. Внесение изменений и дополнений в настоящее Соглашение осуществляется по усмотрению и взаимному согласию Сторон и оформляется дополнительными соглашениями, которые становятся неотъемлемой частью настоящего Соглашения.</w:t>
      </w:r>
    </w:p>
    <w:p w:rsidR="00E434DC" w:rsidRPr="00431326" w:rsidRDefault="00E434DC" w:rsidP="00E434DC">
      <w:pPr>
        <w:ind w:firstLine="708"/>
        <w:jc w:val="both"/>
        <w:rPr>
          <w:sz w:val="24"/>
          <w:szCs w:val="24"/>
          <w:lang w:eastAsia="en-US"/>
        </w:rPr>
      </w:pPr>
      <w:r w:rsidRPr="00431326">
        <w:rPr>
          <w:sz w:val="24"/>
          <w:szCs w:val="24"/>
          <w:lang w:eastAsia="en-US"/>
        </w:rPr>
        <w:t>Стороны вправе по своему усмотрению установить, что условия заключенного ими соглашения или дополнительных соглашений к нему применяются к их отношениям, возникшим до их заключения, если иное не установлено законом или не вытекает из существа соответствующих отношений.</w:t>
      </w:r>
    </w:p>
    <w:p w:rsidR="00E434DC" w:rsidRPr="00431326" w:rsidRDefault="00E434DC" w:rsidP="00E434DC">
      <w:pPr>
        <w:tabs>
          <w:tab w:val="num" w:pos="1620"/>
        </w:tabs>
        <w:ind w:firstLine="720"/>
        <w:jc w:val="both"/>
        <w:rPr>
          <w:sz w:val="24"/>
          <w:szCs w:val="24"/>
        </w:rPr>
      </w:pPr>
      <w:r w:rsidRPr="00431326">
        <w:rPr>
          <w:sz w:val="24"/>
          <w:szCs w:val="24"/>
        </w:rPr>
        <w:t>7.5.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E434DC" w:rsidRPr="00431326" w:rsidRDefault="00E434DC" w:rsidP="00E434DC">
      <w:pPr>
        <w:tabs>
          <w:tab w:val="num" w:pos="1620"/>
        </w:tabs>
        <w:ind w:firstLine="720"/>
        <w:jc w:val="both"/>
        <w:rPr>
          <w:sz w:val="24"/>
          <w:szCs w:val="24"/>
        </w:rPr>
      </w:pPr>
      <w:r w:rsidRPr="00431326">
        <w:rPr>
          <w:sz w:val="24"/>
          <w:szCs w:val="24"/>
        </w:rPr>
        <w:t xml:space="preserve">7.6.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с даты получения адресатом указанного уведомления (отметка о </w:t>
      </w:r>
      <w:r w:rsidRPr="00431326">
        <w:rPr>
          <w:sz w:val="24"/>
          <w:szCs w:val="24"/>
        </w:rPr>
        <w:lastRenderedPageBreak/>
        <w:t>входящем номере Стороны или уведомление о вручении почтового отправления адресату).</w:t>
      </w:r>
    </w:p>
    <w:p w:rsidR="00E434DC" w:rsidRPr="00431326" w:rsidRDefault="00E434DC" w:rsidP="00E434DC">
      <w:pPr>
        <w:jc w:val="center"/>
        <w:rPr>
          <w:sz w:val="24"/>
          <w:szCs w:val="24"/>
        </w:rPr>
      </w:pPr>
    </w:p>
    <w:p w:rsidR="00E434DC" w:rsidRPr="00266D58" w:rsidRDefault="00E434DC" w:rsidP="00266D58">
      <w:pPr>
        <w:pStyle w:val="ab"/>
        <w:numPr>
          <w:ilvl w:val="0"/>
          <w:numId w:val="2"/>
        </w:numPr>
        <w:tabs>
          <w:tab w:val="num" w:pos="1620"/>
        </w:tabs>
        <w:jc w:val="center"/>
        <w:rPr>
          <w:b/>
          <w:sz w:val="24"/>
          <w:szCs w:val="24"/>
        </w:rPr>
      </w:pPr>
      <w:r w:rsidRPr="00266D58">
        <w:rPr>
          <w:b/>
          <w:sz w:val="24"/>
          <w:szCs w:val="24"/>
        </w:rPr>
        <w:t>Заключительные положения</w:t>
      </w:r>
    </w:p>
    <w:p w:rsidR="00266D58" w:rsidRPr="00266D58" w:rsidRDefault="00266D58" w:rsidP="00266D58">
      <w:pPr>
        <w:pStyle w:val="ab"/>
        <w:tabs>
          <w:tab w:val="num" w:pos="1620"/>
        </w:tabs>
        <w:rPr>
          <w:b/>
          <w:sz w:val="24"/>
          <w:szCs w:val="24"/>
        </w:rPr>
      </w:pPr>
    </w:p>
    <w:p w:rsidR="00E434DC" w:rsidRPr="00431326" w:rsidRDefault="00E434DC" w:rsidP="00E434DC">
      <w:pPr>
        <w:tabs>
          <w:tab w:val="num" w:pos="1620"/>
        </w:tabs>
        <w:ind w:firstLine="720"/>
        <w:jc w:val="both"/>
        <w:rPr>
          <w:sz w:val="24"/>
          <w:szCs w:val="24"/>
        </w:rPr>
      </w:pPr>
      <w:r w:rsidRPr="00431326">
        <w:rPr>
          <w:sz w:val="24"/>
          <w:szCs w:val="24"/>
        </w:rPr>
        <w:t>8.1. Соглашение вступает в силу с «01» января 2025 года, заключается и действует на срок по «31» декабря 2025 года, а в отношении неисполненных обязанностей, возникших у Сторон до момента прекращения действия соглашения - до их надлежащего исполнения.</w:t>
      </w:r>
    </w:p>
    <w:p w:rsidR="00E434DC" w:rsidRPr="00431326" w:rsidRDefault="00E434DC" w:rsidP="00E434DC">
      <w:pPr>
        <w:tabs>
          <w:tab w:val="num" w:pos="1620"/>
        </w:tabs>
        <w:ind w:firstLine="720"/>
        <w:jc w:val="both"/>
        <w:rPr>
          <w:sz w:val="24"/>
          <w:szCs w:val="24"/>
        </w:rPr>
      </w:pPr>
      <w:r w:rsidRPr="00431326">
        <w:rPr>
          <w:sz w:val="24"/>
          <w:szCs w:val="24"/>
        </w:rPr>
        <w:t>8.2.  Неиспользованный Районом остаток иного межбюджетного трансферта подлежит возврату в доход бюджета поселения с учётом условий Соглашения.</w:t>
      </w:r>
    </w:p>
    <w:p w:rsidR="00E434DC" w:rsidRPr="00431326" w:rsidRDefault="00E434DC" w:rsidP="00E434DC">
      <w:pPr>
        <w:tabs>
          <w:tab w:val="num" w:pos="1620"/>
        </w:tabs>
        <w:ind w:firstLine="720"/>
        <w:jc w:val="both"/>
        <w:rPr>
          <w:sz w:val="24"/>
          <w:szCs w:val="24"/>
        </w:rPr>
      </w:pPr>
      <w:r w:rsidRPr="00431326">
        <w:rPr>
          <w:sz w:val="24"/>
          <w:szCs w:val="24"/>
        </w:rPr>
        <w:t>8.3. Споры, связанные с исполнением настоящего Соглашения разрешаются путём проведения переговоров и использования иных согласительных процедур. В случае неурегулирования возникших разногласий, недостижения соглашения Сторонами в разумный срок, спор подлежит разрешению в соответствии с настоящим Соглашением, законодательством.</w:t>
      </w:r>
    </w:p>
    <w:p w:rsidR="00E434DC" w:rsidRPr="00431326" w:rsidRDefault="00E434DC" w:rsidP="00E434DC">
      <w:pPr>
        <w:tabs>
          <w:tab w:val="num" w:pos="1620"/>
        </w:tabs>
        <w:ind w:firstLine="720"/>
        <w:jc w:val="both"/>
        <w:rPr>
          <w:sz w:val="24"/>
          <w:szCs w:val="24"/>
        </w:rPr>
      </w:pPr>
      <w:r w:rsidRPr="00431326">
        <w:rPr>
          <w:sz w:val="24"/>
          <w:szCs w:val="24"/>
        </w:rPr>
        <w:t xml:space="preserve">Претензионный порядок урегулирования споров обязателен. Срок разрешения споров в претензионном порядке – 30 (тридцать) дней с момента получения стороной соответствующей претензии, рекламации (течение срока начинается с даты отметки о входящем номере Стороны или уведомления о вручении почтового отправления адресату).  </w:t>
      </w:r>
    </w:p>
    <w:p w:rsidR="00E434DC" w:rsidRPr="00431326" w:rsidRDefault="00E434DC" w:rsidP="00E434DC">
      <w:pPr>
        <w:tabs>
          <w:tab w:val="num" w:pos="1620"/>
        </w:tabs>
        <w:ind w:firstLine="720"/>
        <w:jc w:val="both"/>
        <w:rPr>
          <w:sz w:val="24"/>
          <w:szCs w:val="24"/>
        </w:rPr>
      </w:pPr>
      <w:r w:rsidRPr="00431326">
        <w:rPr>
          <w:sz w:val="24"/>
          <w:szCs w:val="24"/>
        </w:rPr>
        <w:t xml:space="preserve">8.4. Вопросы, не урегулированные настоящим соглашением, но возникающие в ходе его реализации, разрешаются Сторонами в соответствии с действующим законодательством. </w:t>
      </w:r>
    </w:p>
    <w:p w:rsidR="00E434DC" w:rsidRPr="00431326" w:rsidRDefault="00E434DC" w:rsidP="00E434DC">
      <w:pPr>
        <w:tabs>
          <w:tab w:val="num" w:pos="1620"/>
        </w:tabs>
        <w:ind w:firstLine="720"/>
        <w:jc w:val="both"/>
        <w:rPr>
          <w:sz w:val="24"/>
          <w:szCs w:val="24"/>
        </w:rPr>
      </w:pPr>
      <w:r w:rsidRPr="00431326">
        <w:rPr>
          <w:sz w:val="24"/>
          <w:szCs w:val="24"/>
        </w:rPr>
        <w:t>8.5. Настоящее соглашение составлено в двух экземплярах, по одному экземпляру для каждой из Сторон.</w:t>
      </w:r>
    </w:p>
    <w:p w:rsidR="00E434DC" w:rsidRPr="00431326" w:rsidRDefault="00E434DC" w:rsidP="00E434DC">
      <w:pPr>
        <w:tabs>
          <w:tab w:val="num" w:pos="1620"/>
        </w:tabs>
        <w:jc w:val="center"/>
        <w:rPr>
          <w:b/>
          <w:sz w:val="24"/>
          <w:szCs w:val="24"/>
        </w:rPr>
      </w:pPr>
      <w:r w:rsidRPr="00431326">
        <w:rPr>
          <w:b/>
          <w:sz w:val="24"/>
          <w:szCs w:val="24"/>
        </w:rPr>
        <w:t>9. Реквизиты и подписи Сторон</w:t>
      </w:r>
    </w:p>
    <w:p w:rsidR="00E434DC" w:rsidRPr="00431326" w:rsidRDefault="00E434DC" w:rsidP="00E434DC">
      <w:pPr>
        <w:tabs>
          <w:tab w:val="num" w:pos="1620"/>
        </w:tabs>
        <w:jc w:val="center"/>
        <w:rPr>
          <w:sz w:val="24"/>
          <w:szCs w:val="24"/>
        </w:rPr>
      </w:pPr>
    </w:p>
    <w:tbl>
      <w:tblPr>
        <w:tblW w:w="9551" w:type="dxa"/>
        <w:tblLook w:val="04A0"/>
      </w:tblPr>
      <w:tblGrid>
        <w:gridCol w:w="4775"/>
        <w:gridCol w:w="4776"/>
      </w:tblGrid>
      <w:tr w:rsidR="00E434DC" w:rsidRPr="00431326" w:rsidTr="00E434DC">
        <w:tc>
          <w:tcPr>
            <w:tcW w:w="4641" w:type="dxa"/>
          </w:tcPr>
          <w:p w:rsidR="00E434DC" w:rsidRPr="00431326" w:rsidRDefault="00E434DC" w:rsidP="00A03504">
            <w:pPr>
              <w:rPr>
                <w:sz w:val="24"/>
                <w:szCs w:val="24"/>
              </w:rPr>
            </w:pPr>
            <w:r w:rsidRPr="00431326">
              <w:rPr>
                <w:sz w:val="24"/>
                <w:szCs w:val="24"/>
              </w:rPr>
              <w:t xml:space="preserve">Администрация </w:t>
            </w:r>
            <w:r w:rsidR="00946511" w:rsidRPr="00431326">
              <w:rPr>
                <w:sz w:val="24"/>
                <w:szCs w:val="24"/>
              </w:rPr>
              <w:t>М</w:t>
            </w:r>
            <w:r w:rsidR="00A03504">
              <w:rPr>
                <w:sz w:val="24"/>
                <w:szCs w:val="24"/>
              </w:rPr>
              <w:t>еждуречен</w:t>
            </w:r>
            <w:r w:rsidR="00946511" w:rsidRPr="00431326">
              <w:rPr>
                <w:sz w:val="24"/>
                <w:szCs w:val="24"/>
              </w:rPr>
              <w:t>ского</w:t>
            </w:r>
            <w:r w:rsidRPr="00431326">
              <w:rPr>
                <w:sz w:val="24"/>
                <w:szCs w:val="24"/>
              </w:rPr>
              <w:t xml:space="preserve"> сельского поселения Тарского муниципального района Омской области  </w:t>
            </w:r>
          </w:p>
        </w:tc>
        <w:tc>
          <w:tcPr>
            <w:tcW w:w="4641" w:type="dxa"/>
          </w:tcPr>
          <w:p w:rsidR="00E434DC" w:rsidRPr="00431326" w:rsidRDefault="00E434DC" w:rsidP="00E434DC">
            <w:pPr>
              <w:rPr>
                <w:sz w:val="24"/>
                <w:szCs w:val="24"/>
              </w:rPr>
            </w:pPr>
            <w:r w:rsidRPr="00431326">
              <w:rPr>
                <w:sz w:val="24"/>
                <w:szCs w:val="24"/>
              </w:rPr>
              <w:t>Администрация Тарского муниципального района Омской области</w:t>
            </w:r>
          </w:p>
        </w:tc>
      </w:tr>
      <w:tr w:rsidR="00E434DC" w:rsidRPr="00431326" w:rsidTr="00E434DC">
        <w:tc>
          <w:tcPr>
            <w:tcW w:w="4641" w:type="dxa"/>
          </w:tcPr>
          <w:p w:rsidR="00E434DC" w:rsidRPr="00431326" w:rsidRDefault="00946511" w:rsidP="00A03504">
            <w:pPr>
              <w:jc w:val="both"/>
              <w:rPr>
                <w:sz w:val="24"/>
                <w:szCs w:val="24"/>
              </w:rPr>
            </w:pPr>
            <w:r w:rsidRPr="00431326">
              <w:rPr>
                <w:sz w:val="24"/>
                <w:szCs w:val="24"/>
              </w:rPr>
              <w:t>64651</w:t>
            </w:r>
            <w:r w:rsidR="00A03504">
              <w:rPr>
                <w:sz w:val="24"/>
                <w:szCs w:val="24"/>
              </w:rPr>
              <w:t>1</w:t>
            </w:r>
            <w:r w:rsidRPr="00431326">
              <w:rPr>
                <w:sz w:val="24"/>
                <w:szCs w:val="24"/>
              </w:rPr>
              <w:t xml:space="preserve">, Омская область, Тарский район, </w:t>
            </w:r>
            <w:r w:rsidR="00A03504">
              <w:rPr>
                <w:sz w:val="24"/>
                <w:szCs w:val="24"/>
              </w:rPr>
              <w:t>п. Междуречье</w:t>
            </w:r>
            <w:r w:rsidRPr="00431326">
              <w:rPr>
                <w:sz w:val="24"/>
                <w:szCs w:val="24"/>
              </w:rPr>
              <w:t xml:space="preserve">, ул. </w:t>
            </w:r>
            <w:r w:rsidR="00A03504">
              <w:rPr>
                <w:sz w:val="24"/>
                <w:szCs w:val="24"/>
              </w:rPr>
              <w:t>Центральная</w:t>
            </w:r>
            <w:r w:rsidRPr="00431326">
              <w:rPr>
                <w:sz w:val="24"/>
                <w:szCs w:val="24"/>
              </w:rPr>
              <w:t>, д. 5</w:t>
            </w:r>
            <w:r w:rsidR="00A03504">
              <w:rPr>
                <w:sz w:val="24"/>
                <w:szCs w:val="24"/>
              </w:rPr>
              <w:t>6</w:t>
            </w:r>
          </w:p>
        </w:tc>
        <w:tc>
          <w:tcPr>
            <w:tcW w:w="4641" w:type="dxa"/>
          </w:tcPr>
          <w:p w:rsidR="00E434DC" w:rsidRPr="00431326" w:rsidRDefault="00E434DC" w:rsidP="00E434DC">
            <w:pPr>
              <w:rPr>
                <w:sz w:val="24"/>
                <w:szCs w:val="24"/>
              </w:rPr>
            </w:pPr>
            <w:r w:rsidRPr="00431326">
              <w:rPr>
                <w:sz w:val="24"/>
                <w:szCs w:val="24"/>
              </w:rPr>
              <w:t>646530, Омская область, г.Тара, пл. Ленина, 21</w:t>
            </w:r>
          </w:p>
          <w:p w:rsidR="00E434DC" w:rsidRPr="00431326" w:rsidRDefault="00E434DC" w:rsidP="00E434DC">
            <w:pPr>
              <w:rPr>
                <w:sz w:val="24"/>
                <w:szCs w:val="24"/>
              </w:rPr>
            </w:pPr>
          </w:p>
        </w:tc>
      </w:tr>
      <w:tr w:rsidR="00E434DC" w:rsidRPr="00431326" w:rsidTr="00E434DC">
        <w:tc>
          <w:tcPr>
            <w:tcW w:w="4641" w:type="dxa"/>
          </w:tcPr>
          <w:p w:rsidR="00E434DC" w:rsidRPr="00431326" w:rsidRDefault="00E434DC" w:rsidP="00E434DC">
            <w:pPr>
              <w:jc w:val="both"/>
              <w:rPr>
                <w:sz w:val="24"/>
                <w:szCs w:val="24"/>
              </w:rPr>
            </w:pPr>
            <w:r w:rsidRPr="00431326">
              <w:rPr>
                <w:sz w:val="24"/>
                <w:szCs w:val="24"/>
              </w:rPr>
              <w:t xml:space="preserve">ИНН/КПП </w:t>
            </w:r>
            <w:r w:rsidR="00946511" w:rsidRPr="00431326">
              <w:rPr>
                <w:sz w:val="24"/>
                <w:szCs w:val="24"/>
              </w:rPr>
              <w:t>5535007</w:t>
            </w:r>
            <w:r w:rsidR="00A03504">
              <w:rPr>
                <w:sz w:val="24"/>
                <w:szCs w:val="24"/>
              </w:rPr>
              <w:t>60</w:t>
            </w:r>
            <w:r w:rsidR="00946511" w:rsidRPr="00431326">
              <w:rPr>
                <w:sz w:val="24"/>
                <w:szCs w:val="24"/>
              </w:rPr>
              <w:t>7/553501001</w:t>
            </w:r>
          </w:p>
          <w:p w:rsidR="00946511" w:rsidRPr="00431326" w:rsidRDefault="00E434DC" w:rsidP="00E434DC">
            <w:pPr>
              <w:jc w:val="both"/>
              <w:rPr>
                <w:sz w:val="24"/>
                <w:szCs w:val="24"/>
              </w:rPr>
            </w:pPr>
            <w:r w:rsidRPr="00431326">
              <w:rPr>
                <w:sz w:val="24"/>
                <w:szCs w:val="24"/>
              </w:rPr>
              <w:t xml:space="preserve">К/С </w:t>
            </w:r>
            <w:r w:rsidR="00946511" w:rsidRPr="00431326">
              <w:rPr>
                <w:sz w:val="24"/>
                <w:szCs w:val="24"/>
              </w:rPr>
              <w:t xml:space="preserve"> 03231643526544</w:t>
            </w:r>
            <w:r w:rsidR="00A03504">
              <w:rPr>
                <w:sz w:val="24"/>
                <w:szCs w:val="24"/>
              </w:rPr>
              <w:t>015200</w:t>
            </w:r>
            <w:r w:rsidR="00946511" w:rsidRPr="00431326">
              <w:rPr>
                <w:sz w:val="24"/>
                <w:szCs w:val="24"/>
              </w:rPr>
              <w:t xml:space="preserve"> </w:t>
            </w:r>
          </w:p>
          <w:p w:rsidR="00E434DC" w:rsidRPr="00431326" w:rsidRDefault="00E434DC" w:rsidP="00E434DC">
            <w:pPr>
              <w:jc w:val="both"/>
              <w:rPr>
                <w:sz w:val="24"/>
                <w:szCs w:val="24"/>
              </w:rPr>
            </w:pPr>
            <w:r w:rsidRPr="00431326">
              <w:rPr>
                <w:sz w:val="24"/>
                <w:szCs w:val="24"/>
              </w:rPr>
              <w:t xml:space="preserve">ЕКС </w:t>
            </w:r>
            <w:r w:rsidR="00946511" w:rsidRPr="00431326">
              <w:rPr>
                <w:sz w:val="24"/>
                <w:szCs w:val="24"/>
              </w:rPr>
              <w:t>40102810245370000044</w:t>
            </w:r>
          </w:p>
          <w:p w:rsidR="00946511" w:rsidRPr="00431326" w:rsidRDefault="00946511" w:rsidP="00946511">
            <w:pPr>
              <w:rPr>
                <w:sz w:val="24"/>
                <w:szCs w:val="24"/>
              </w:rPr>
            </w:pPr>
            <w:r w:rsidRPr="00431326">
              <w:rPr>
                <w:sz w:val="24"/>
                <w:szCs w:val="24"/>
              </w:rPr>
              <w:t xml:space="preserve">ОТДЕЛЕНИЕ ОМСК БАНКА РОССИИ//УФК по Омской области г. Омск </w:t>
            </w:r>
          </w:p>
          <w:p w:rsidR="00E434DC" w:rsidRPr="00431326" w:rsidRDefault="00E434DC" w:rsidP="00E434DC">
            <w:pPr>
              <w:rPr>
                <w:sz w:val="24"/>
                <w:szCs w:val="24"/>
              </w:rPr>
            </w:pPr>
            <w:r w:rsidRPr="00431326">
              <w:rPr>
                <w:sz w:val="24"/>
                <w:szCs w:val="24"/>
              </w:rPr>
              <w:t xml:space="preserve">БИК </w:t>
            </w:r>
            <w:r w:rsidR="00946511" w:rsidRPr="00431326">
              <w:rPr>
                <w:sz w:val="24"/>
                <w:szCs w:val="24"/>
              </w:rPr>
              <w:t xml:space="preserve">015209001 </w:t>
            </w:r>
          </w:p>
          <w:p w:rsidR="00E434DC" w:rsidRPr="00431326" w:rsidRDefault="00E434DC" w:rsidP="00A03504">
            <w:pPr>
              <w:rPr>
                <w:sz w:val="24"/>
                <w:szCs w:val="24"/>
              </w:rPr>
            </w:pPr>
            <w:r w:rsidRPr="00431326">
              <w:rPr>
                <w:sz w:val="24"/>
                <w:szCs w:val="24"/>
              </w:rPr>
              <w:t xml:space="preserve">ОКТМО  </w:t>
            </w:r>
            <w:r w:rsidR="00946511" w:rsidRPr="00431326">
              <w:rPr>
                <w:sz w:val="24"/>
                <w:szCs w:val="24"/>
              </w:rPr>
              <w:t>526544</w:t>
            </w:r>
            <w:r w:rsidR="00A03504">
              <w:rPr>
                <w:sz w:val="24"/>
                <w:szCs w:val="24"/>
              </w:rPr>
              <w:t>01</w:t>
            </w:r>
          </w:p>
        </w:tc>
        <w:tc>
          <w:tcPr>
            <w:tcW w:w="4641" w:type="dxa"/>
          </w:tcPr>
          <w:p w:rsidR="00E434DC" w:rsidRPr="00431326" w:rsidRDefault="00E434DC" w:rsidP="00E434DC">
            <w:pPr>
              <w:rPr>
                <w:sz w:val="24"/>
                <w:szCs w:val="24"/>
              </w:rPr>
            </w:pPr>
            <w:r w:rsidRPr="00431326">
              <w:rPr>
                <w:sz w:val="24"/>
                <w:szCs w:val="24"/>
              </w:rPr>
              <w:t>ИНН/КПП 5535003345/553501001</w:t>
            </w:r>
          </w:p>
          <w:p w:rsidR="00E434DC" w:rsidRPr="00431326" w:rsidRDefault="00E434DC" w:rsidP="00E434DC">
            <w:pPr>
              <w:rPr>
                <w:sz w:val="24"/>
                <w:szCs w:val="24"/>
              </w:rPr>
            </w:pPr>
            <w:r w:rsidRPr="00431326">
              <w:rPr>
                <w:sz w:val="24"/>
                <w:szCs w:val="24"/>
              </w:rPr>
              <w:t xml:space="preserve">ЕКС  40102810245370000044  </w:t>
            </w:r>
          </w:p>
          <w:p w:rsidR="00E434DC" w:rsidRPr="00431326" w:rsidRDefault="00E434DC" w:rsidP="00E434DC">
            <w:pPr>
              <w:rPr>
                <w:sz w:val="24"/>
                <w:szCs w:val="24"/>
              </w:rPr>
            </w:pPr>
            <w:r w:rsidRPr="00431326">
              <w:rPr>
                <w:sz w:val="24"/>
                <w:szCs w:val="24"/>
              </w:rPr>
              <w:t>КС   03231643526540005200</w:t>
            </w:r>
          </w:p>
          <w:p w:rsidR="00E434DC" w:rsidRPr="00431326" w:rsidRDefault="00E434DC" w:rsidP="00E434DC">
            <w:pPr>
              <w:rPr>
                <w:sz w:val="24"/>
                <w:szCs w:val="24"/>
              </w:rPr>
            </w:pPr>
            <w:r w:rsidRPr="00431326">
              <w:rPr>
                <w:sz w:val="24"/>
                <w:szCs w:val="24"/>
              </w:rPr>
              <w:t xml:space="preserve">ОТДЕЛЕНИЕ ОМСК БАНКА РОССИИ//УФК по Омской области г. Омск </w:t>
            </w:r>
          </w:p>
          <w:p w:rsidR="00E434DC" w:rsidRPr="00431326" w:rsidRDefault="00E434DC" w:rsidP="00E434DC">
            <w:pPr>
              <w:rPr>
                <w:sz w:val="24"/>
                <w:szCs w:val="24"/>
              </w:rPr>
            </w:pPr>
            <w:r w:rsidRPr="00431326">
              <w:rPr>
                <w:sz w:val="24"/>
                <w:szCs w:val="24"/>
              </w:rPr>
              <w:t>БИК</w:t>
            </w:r>
            <w:r w:rsidRPr="00431326">
              <w:rPr>
                <w:sz w:val="24"/>
                <w:szCs w:val="24"/>
              </w:rPr>
              <w:tab/>
              <w:t>015209001  л/с   02523021480</w:t>
            </w:r>
          </w:p>
          <w:p w:rsidR="00E434DC" w:rsidRPr="00431326" w:rsidRDefault="00E434DC" w:rsidP="00E434DC">
            <w:pPr>
              <w:rPr>
                <w:sz w:val="24"/>
                <w:szCs w:val="24"/>
              </w:rPr>
            </w:pPr>
            <w:r w:rsidRPr="00431326">
              <w:rPr>
                <w:sz w:val="24"/>
                <w:szCs w:val="24"/>
              </w:rPr>
              <w:t>ОКТМО 52654000</w:t>
            </w:r>
          </w:p>
          <w:p w:rsidR="00E434DC" w:rsidRPr="00431326" w:rsidRDefault="00E434DC" w:rsidP="00E434DC">
            <w:pPr>
              <w:rPr>
                <w:sz w:val="24"/>
                <w:szCs w:val="24"/>
              </w:rPr>
            </w:pPr>
          </w:p>
        </w:tc>
      </w:tr>
      <w:tr w:rsidR="00E434DC" w:rsidRPr="00431326" w:rsidTr="00E434DC">
        <w:tc>
          <w:tcPr>
            <w:tcW w:w="4641" w:type="dxa"/>
          </w:tcPr>
          <w:p w:rsidR="00E434DC" w:rsidRPr="00431326" w:rsidRDefault="00E434DC" w:rsidP="00E434DC">
            <w:pPr>
              <w:jc w:val="both"/>
              <w:rPr>
                <w:sz w:val="24"/>
                <w:szCs w:val="24"/>
              </w:rPr>
            </w:pPr>
            <w:r w:rsidRPr="00431326">
              <w:rPr>
                <w:sz w:val="24"/>
                <w:szCs w:val="24"/>
              </w:rPr>
              <w:t>Глав</w:t>
            </w:r>
            <w:r w:rsidR="00A03504">
              <w:rPr>
                <w:sz w:val="24"/>
                <w:szCs w:val="24"/>
              </w:rPr>
              <w:t>а</w:t>
            </w:r>
            <w:r w:rsidR="00946511" w:rsidRPr="00431326">
              <w:rPr>
                <w:sz w:val="24"/>
                <w:szCs w:val="24"/>
              </w:rPr>
              <w:t xml:space="preserve"> </w:t>
            </w:r>
            <w:r w:rsidRPr="00431326">
              <w:rPr>
                <w:sz w:val="24"/>
                <w:szCs w:val="24"/>
              </w:rPr>
              <w:t xml:space="preserve"> </w:t>
            </w:r>
            <w:r w:rsidR="00946511" w:rsidRPr="00431326">
              <w:rPr>
                <w:sz w:val="24"/>
                <w:szCs w:val="24"/>
              </w:rPr>
              <w:t>М</w:t>
            </w:r>
            <w:r w:rsidR="00A03504">
              <w:rPr>
                <w:sz w:val="24"/>
                <w:szCs w:val="24"/>
              </w:rPr>
              <w:t>еждуречен</w:t>
            </w:r>
            <w:r w:rsidR="00946511" w:rsidRPr="00431326">
              <w:rPr>
                <w:sz w:val="24"/>
                <w:szCs w:val="24"/>
              </w:rPr>
              <w:t>ского</w:t>
            </w:r>
            <w:r w:rsidRPr="00431326">
              <w:rPr>
                <w:sz w:val="24"/>
                <w:szCs w:val="24"/>
              </w:rPr>
              <w:t xml:space="preserve"> сельского поселения</w:t>
            </w:r>
          </w:p>
          <w:p w:rsidR="00E434DC" w:rsidRPr="00431326" w:rsidRDefault="001D1869" w:rsidP="00431326">
            <w:pPr>
              <w:tabs>
                <w:tab w:val="left" w:pos="1694"/>
              </w:tabs>
              <w:jc w:val="both"/>
              <w:rPr>
                <w:sz w:val="24"/>
                <w:szCs w:val="24"/>
              </w:rPr>
            </w:pPr>
            <w:r w:rsidRPr="00431326">
              <w:rPr>
                <w:sz w:val="24"/>
                <w:szCs w:val="24"/>
              </w:rPr>
              <w:tab/>
            </w:r>
          </w:p>
          <w:p w:rsidR="00E434DC" w:rsidRPr="00431326" w:rsidRDefault="00A03504" w:rsidP="00E434DC">
            <w:pPr>
              <w:jc w:val="both"/>
              <w:rPr>
                <w:sz w:val="24"/>
                <w:szCs w:val="24"/>
              </w:rPr>
            </w:pPr>
            <w:r>
              <w:rPr>
                <w:sz w:val="24"/>
                <w:szCs w:val="24"/>
              </w:rPr>
              <w:t>_______________________</w:t>
            </w:r>
            <w:r w:rsidR="00946511" w:rsidRPr="00431326">
              <w:rPr>
                <w:sz w:val="24"/>
                <w:szCs w:val="24"/>
              </w:rPr>
              <w:t>В.</w:t>
            </w:r>
            <w:r>
              <w:rPr>
                <w:sz w:val="24"/>
                <w:szCs w:val="24"/>
              </w:rPr>
              <w:t>М</w:t>
            </w:r>
            <w:r w:rsidR="00946511" w:rsidRPr="00431326">
              <w:rPr>
                <w:sz w:val="24"/>
                <w:szCs w:val="24"/>
              </w:rPr>
              <w:t xml:space="preserve"> М</w:t>
            </w:r>
            <w:r>
              <w:rPr>
                <w:sz w:val="24"/>
                <w:szCs w:val="24"/>
              </w:rPr>
              <w:t>ухамадеев</w:t>
            </w:r>
          </w:p>
          <w:p w:rsidR="00E434DC" w:rsidRPr="00431326" w:rsidRDefault="00E434DC" w:rsidP="00E434DC">
            <w:pPr>
              <w:jc w:val="both"/>
              <w:rPr>
                <w:sz w:val="24"/>
                <w:szCs w:val="24"/>
              </w:rPr>
            </w:pPr>
            <w:r w:rsidRPr="00431326">
              <w:rPr>
                <w:sz w:val="24"/>
                <w:szCs w:val="24"/>
              </w:rPr>
              <w:t>М.П.</w:t>
            </w:r>
          </w:p>
        </w:tc>
        <w:tc>
          <w:tcPr>
            <w:tcW w:w="4641" w:type="dxa"/>
          </w:tcPr>
          <w:p w:rsidR="00E434DC" w:rsidRPr="00431326" w:rsidRDefault="00E434DC" w:rsidP="00E434DC">
            <w:pPr>
              <w:jc w:val="both"/>
              <w:rPr>
                <w:sz w:val="24"/>
                <w:szCs w:val="24"/>
              </w:rPr>
            </w:pPr>
            <w:r w:rsidRPr="00431326">
              <w:rPr>
                <w:sz w:val="24"/>
                <w:szCs w:val="24"/>
              </w:rPr>
              <w:t>Глава Тарского муниципального района</w:t>
            </w:r>
          </w:p>
          <w:p w:rsidR="00E434DC" w:rsidRPr="00431326" w:rsidRDefault="00E434DC" w:rsidP="00E434DC">
            <w:pPr>
              <w:jc w:val="both"/>
              <w:rPr>
                <w:sz w:val="24"/>
                <w:szCs w:val="24"/>
              </w:rPr>
            </w:pPr>
          </w:p>
          <w:p w:rsidR="00E434DC" w:rsidRPr="00431326" w:rsidRDefault="00E434DC" w:rsidP="00E434DC">
            <w:pPr>
              <w:jc w:val="both"/>
              <w:rPr>
                <w:sz w:val="24"/>
                <w:szCs w:val="24"/>
              </w:rPr>
            </w:pPr>
          </w:p>
          <w:p w:rsidR="00E434DC" w:rsidRPr="00431326" w:rsidRDefault="00E434DC" w:rsidP="00E434DC">
            <w:pPr>
              <w:jc w:val="both"/>
              <w:rPr>
                <w:sz w:val="24"/>
                <w:szCs w:val="24"/>
              </w:rPr>
            </w:pPr>
            <w:r w:rsidRPr="00431326">
              <w:rPr>
                <w:sz w:val="24"/>
                <w:szCs w:val="24"/>
              </w:rPr>
              <w:t xml:space="preserve">______________________ Е.Н. Лысаков </w:t>
            </w:r>
          </w:p>
          <w:p w:rsidR="00E434DC" w:rsidRPr="00431326" w:rsidRDefault="00E434DC" w:rsidP="00E434DC">
            <w:pPr>
              <w:jc w:val="both"/>
              <w:rPr>
                <w:sz w:val="24"/>
                <w:szCs w:val="24"/>
              </w:rPr>
            </w:pPr>
            <w:r w:rsidRPr="00431326">
              <w:rPr>
                <w:sz w:val="24"/>
                <w:szCs w:val="24"/>
              </w:rPr>
              <w:t>М.П.</w:t>
            </w:r>
          </w:p>
        </w:tc>
      </w:tr>
    </w:tbl>
    <w:p w:rsidR="006C65D3" w:rsidRPr="00431326" w:rsidRDefault="006C65D3" w:rsidP="00E434DC">
      <w:pPr>
        <w:pStyle w:val="ConsTitle"/>
        <w:ind w:left="3544" w:right="0"/>
        <w:jc w:val="right"/>
        <w:rPr>
          <w:rFonts w:ascii="Times New Roman" w:hAnsi="Times New Roman"/>
          <w:b w:val="0"/>
          <w:sz w:val="24"/>
          <w:szCs w:val="24"/>
        </w:rPr>
      </w:pPr>
    </w:p>
    <w:p w:rsidR="00431326" w:rsidRDefault="00431326" w:rsidP="00E434DC">
      <w:pPr>
        <w:pStyle w:val="ConsTitle"/>
        <w:ind w:left="3544" w:right="0"/>
        <w:jc w:val="right"/>
        <w:rPr>
          <w:rFonts w:ascii="Times New Roman" w:hAnsi="Times New Roman"/>
          <w:b w:val="0"/>
          <w:sz w:val="24"/>
          <w:szCs w:val="24"/>
        </w:rPr>
      </w:pPr>
    </w:p>
    <w:p w:rsidR="00431326" w:rsidRDefault="00431326" w:rsidP="00E434DC">
      <w:pPr>
        <w:pStyle w:val="ConsTitle"/>
        <w:ind w:left="3544" w:right="0"/>
        <w:jc w:val="right"/>
        <w:rPr>
          <w:rFonts w:ascii="Times New Roman" w:hAnsi="Times New Roman"/>
          <w:b w:val="0"/>
          <w:sz w:val="24"/>
          <w:szCs w:val="24"/>
        </w:rPr>
      </w:pPr>
    </w:p>
    <w:p w:rsidR="00431326" w:rsidRDefault="00431326" w:rsidP="00E434DC">
      <w:pPr>
        <w:pStyle w:val="ConsTitle"/>
        <w:ind w:left="3544" w:right="0"/>
        <w:jc w:val="right"/>
        <w:rPr>
          <w:rFonts w:ascii="Times New Roman" w:hAnsi="Times New Roman"/>
          <w:b w:val="0"/>
          <w:sz w:val="24"/>
          <w:szCs w:val="24"/>
        </w:rPr>
      </w:pPr>
    </w:p>
    <w:p w:rsidR="00431326" w:rsidRDefault="00431326" w:rsidP="00E434DC">
      <w:pPr>
        <w:pStyle w:val="ConsTitle"/>
        <w:ind w:left="3544" w:right="0"/>
        <w:jc w:val="right"/>
        <w:rPr>
          <w:rFonts w:ascii="Times New Roman" w:hAnsi="Times New Roman"/>
          <w:b w:val="0"/>
          <w:sz w:val="24"/>
          <w:szCs w:val="24"/>
        </w:rPr>
      </w:pPr>
    </w:p>
    <w:p w:rsidR="00431326" w:rsidRDefault="00431326" w:rsidP="00E434DC">
      <w:pPr>
        <w:pStyle w:val="ConsTitle"/>
        <w:ind w:left="3544" w:right="0"/>
        <w:jc w:val="right"/>
        <w:rPr>
          <w:rFonts w:ascii="Times New Roman" w:hAnsi="Times New Roman"/>
          <w:b w:val="0"/>
          <w:sz w:val="24"/>
          <w:szCs w:val="24"/>
        </w:rPr>
      </w:pPr>
    </w:p>
    <w:p w:rsidR="00431326" w:rsidRDefault="00431326" w:rsidP="00E434DC">
      <w:pPr>
        <w:pStyle w:val="ConsTitle"/>
        <w:ind w:left="3544" w:right="0"/>
        <w:jc w:val="right"/>
        <w:rPr>
          <w:rFonts w:ascii="Times New Roman" w:hAnsi="Times New Roman"/>
          <w:b w:val="0"/>
          <w:sz w:val="24"/>
          <w:szCs w:val="24"/>
        </w:rPr>
      </w:pPr>
    </w:p>
    <w:p w:rsidR="004E0B79" w:rsidRDefault="004E0B79" w:rsidP="00E434DC">
      <w:pPr>
        <w:pStyle w:val="ConsTitle"/>
        <w:ind w:left="3544" w:right="0"/>
        <w:jc w:val="right"/>
        <w:rPr>
          <w:rFonts w:ascii="Times New Roman" w:hAnsi="Times New Roman"/>
          <w:b w:val="0"/>
          <w:sz w:val="24"/>
          <w:szCs w:val="24"/>
        </w:rPr>
      </w:pPr>
    </w:p>
    <w:p w:rsidR="00E434DC" w:rsidRPr="00431326" w:rsidRDefault="00E434DC" w:rsidP="00E434DC">
      <w:pPr>
        <w:pStyle w:val="ConsTitle"/>
        <w:ind w:left="3544" w:right="0"/>
        <w:jc w:val="right"/>
        <w:rPr>
          <w:rFonts w:ascii="Times New Roman" w:hAnsi="Times New Roman"/>
          <w:b w:val="0"/>
          <w:sz w:val="24"/>
          <w:szCs w:val="24"/>
        </w:rPr>
      </w:pPr>
      <w:r w:rsidRPr="00431326">
        <w:rPr>
          <w:rFonts w:ascii="Times New Roman" w:hAnsi="Times New Roman"/>
          <w:b w:val="0"/>
          <w:sz w:val="24"/>
          <w:szCs w:val="24"/>
        </w:rPr>
        <w:t>Приложение 1</w:t>
      </w:r>
    </w:p>
    <w:p w:rsidR="00E434DC" w:rsidRPr="00431326" w:rsidRDefault="00E434DC" w:rsidP="00E434DC">
      <w:pPr>
        <w:pStyle w:val="ConsTitle"/>
        <w:ind w:left="3544" w:right="0"/>
        <w:jc w:val="right"/>
        <w:rPr>
          <w:rFonts w:ascii="Times New Roman" w:hAnsi="Times New Roman"/>
          <w:b w:val="0"/>
          <w:sz w:val="24"/>
          <w:szCs w:val="24"/>
        </w:rPr>
      </w:pPr>
      <w:r w:rsidRPr="00431326">
        <w:rPr>
          <w:rFonts w:ascii="Times New Roman" w:hAnsi="Times New Roman"/>
          <w:b w:val="0"/>
          <w:sz w:val="24"/>
          <w:szCs w:val="24"/>
        </w:rPr>
        <w:t xml:space="preserve">к соглашению между Администрацией </w:t>
      </w:r>
      <w:r w:rsidR="006C65D3" w:rsidRPr="00431326">
        <w:rPr>
          <w:rFonts w:ascii="Times New Roman" w:hAnsi="Times New Roman"/>
          <w:b w:val="0"/>
          <w:sz w:val="24"/>
          <w:szCs w:val="24"/>
        </w:rPr>
        <w:t>М</w:t>
      </w:r>
      <w:r w:rsidR="00A03504">
        <w:rPr>
          <w:rFonts w:ascii="Times New Roman" w:hAnsi="Times New Roman"/>
          <w:b w:val="0"/>
          <w:sz w:val="24"/>
          <w:szCs w:val="24"/>
        </w:rPr>
        <w:t>еждуречен</w:t>
      </w:r>
      <w:r w:rsidR="006C65D3" w:rsidRPr="00431326">
        <w:rPr>
          <w:rFonts w:ascii="Times New Roman" w:hAnsi="Times New Roman"/>
          <w:b w:val="0"/>
          <w:sz w:val="24"/>
          <w:szCs w:val="24"/>
        </w:rPr>
        <w:t>ского</w:t>
      </w:r>
      <w:r w:rsidRPr="00431326">
        <w:rPr>
          <w:rFonts w:ascii="Times New Roman" w:hAnsi="Times New Roman"/>
          <w:b w:val="0"/>
          <w:sz w:val="24"/>
          <w:szCs w:val="24"/>
        </w:rPr>
        <w:t xml:space="preserve"> сельского поселения  Тарского муниципального района Омской области и Администрацией Тарского муниципального района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p>
    <w:p w:rsidR="00E434DC" w:rsidRPr="00431326" w:rsidRDefault="00E434DC" w:rsidP="00E434DC">
      <w:pPr>
        <w:pStyle w:val="ConsTitle"/>
        <w:ind w:left="3544" w:right="0"/>
        <w:jc w:val="right"/>
        <w:rPr>
          <w:rFonts w:ascii="Times New Roman" w:hAnsi="Times New Roman"/>
          <w:b w:val="0"/>
          <w:sz w:val="24"/>
          <w:szCs w:val="24"/>
        </w:rPr>
      </w:pPr>
      <w:r w:rsidRPr="00431326">
        <w:rPr>
          <w:rFonts w:ascii="Times New Roman" w:hAnsi="Times New Roman"/>
          <w:b w:val="0"/>
          <w:sz w:val="24"/>
          <w:szCs w:val="24"/>
        </w:rPr>
        <w:t>от «</w:t>
      </w:r>
      <w:r w:rsidR="004E0B79">
        <w:rPr>
          <w:rFonts w:ascii="Times New Roman" w:hAnsi="Times New Roman"/>
          <w:b w:val="0"/>
          <w:sz w:val="24"/>
          <w:szCs w:val="24"/>
        </w:rPr>
        <w:t>25</w:t>
      </w:r>
      <w:r w:rsidRPr="00431326">
        <w:rPr>
          <w:rFonts w:ascii="Times New Roman" w:hAnsi="Times New Roman"/>
          <w:b w:val="0"/>
          <w:sz w:val="24"/>
          <w:szCs w:val="24"/>
        </w:rPr>
        <w:t>»  октября 202</w:t>
      </w:r>
      <w:r w:rsidR="0001007E" w:rsidRPr="00431326">
        <w:rPr>
          <w:rFonts w:ascii="Times New Roman" w:hAnsi="Times New Roman"/>
          <w:b w:val="0"/>
          <w:sz w:val="24"/>
          <w:szCs w:val="24"/>
        </w:rPr>
        <w:t>4</w:t>
      </w:r>
      <w:r w:rsidRPr="00431326">
        <w:rPr>
          <w:rFonts w:ascii="Times New Roman" w:hAnsi="Times New Roman"/>
          <w:b w:val="0"/>
          <w:sz w:val="24"/>
          <w:szCs w:val="24"/>
        </w:rPr>
        <w:t xml:space="preserve"> года</w:t>
      </w:r>
    </w:p>
    <w:p w:rsidR="00E434DC" w:rsidRPr="00431326" w:rsidRDefault="00E434DC" w:rsidP="00E434DC">
      <w:pPr>
        <w:pStyle w:val="ConsTitle"/>
        <w:ind w:right="0"/>
        <w:rPr>
          <w:rFonts w:ascii="Times New Roman" w:hAnsi="Times New Roman"/>
          <w:b w:val="0"/>
          <w:sz w:val="24"/>
          <w:szCs w:val="24"/>
        </w:rPr>
      </w:pPr>
    </w:p>
    <w:p w:rsidR="00E434DC" w:rsidRPr="00431326" w:rsidRDefault="00E434DC" w:rsidP="00E434DC">
      <w:pPr>
        <w:pStyle w:val="ConsTitle"/>
        <w:ind w:right="0"/>
        <w:jc w:val="center"/>
        <w:rPr>
          <w:rFonts w:ascii="Times New Roman" w:hAnsi="Times New Roman"/>
          <w:b w:val="0"/>
          <w:sz w:val="24"/>
          <w:szCs w:val="24"/>
        </w:rPr>
      </w:pPr>
      <w:r w:rsidRPr="00431326">
        <w:rPr>
          <w:rFonts w:ascii="Times New Roman" w:hAnsi="Times New Roman"/>
          <w:b w:val="0"/>
          <w:sz w:val="24"/>
          <w:szCs w:val="24"/>
        </w:rPr>
        <w:t>Порядок определения ежегодного объёма иного межбюджетного трансферта, необходимого для осуществления передаваемого полномочия</w:t>
      </w:r>
    </w:p>
    <w:p w:rsidR="00E434DC" w:rsidRPr="00431326" w:rsidRDefault="00E434DC" w:rsidP="00E434DC">
      <w:pPr>
        <w:pStyle w:val="ConsTitle"/>
        <w:ind w:right="0"/>
        <w:rPr>
          <w:rFonts w:ascii="Times New Roman" w:hAnsi="Times New Roman"/>
          <w:b w:val="0"/>
          <w:sz w:val="24"/>
          <w:szCs w:val="24"/>
        </w:rPr>
      </w:pPr>
    </w:p>
    <w:p w:rsidR="0033249A" w:rsidRPr="00431326" w:rsidRDefault="0033249A" w:rsidP="0033249A">
      <w:pPr>
        <w:ind w:firstLine="720"/>
        <w:jc w:val="both"/>
        <w:rPr>
          <w:sz w:val="24"/>
          <w:szCs w:val="24"/>
        </w:rPr>
      </w:pPr>
      <w:r w:rsidRPr="00431326">
        <w:rPr>
          <w:sz w:val="24"/>
          <w:szCs w:val="24"/>
        </w:rPr>
        <w:t>Размер иного межбюджетного трансферта предоставляемый бюджету Тарского муниципального района Омской области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определяется по формуле:</w:t>
      </w:r>
    </w:p>
    <w:p w:rsidR="0033249A" w:rsidRPr="00431326" w:rsidRDefault="0033249A" w:rsidP="0033249A">
      <w:pPr>
        <w:ind w:firstLine="720"/>
        <w:jc w:val="both"/>
        <w:rPr>
          <w:sz w:val="24"/>
          <w:szCs w:val="24"/>
        </w:rPr>
      </w:pPr>
      <w:r w:rsidRPr="00431326">
        <w:rPr>
          <w:sz w:val="24"/>
          <w:szCs w:val="24"/>
        </w:rPr>
        <w:t>МТсиб= ((МФОТС х Н х 0,15ставки) + Рорг) х Кмес, + где:</w:t>
      </w:r>
    </w:p>
    <w:p w:rsidR="0033249A" w:rsidRPr="00431326" w:rsidRDefault="0033249A" w:rsidP="0033249A">
      <w:pPr>
        <w:ind w:firstLine="720"/>
        <w:jc w:val="both"/>
        <w:rPr>
          <w:sz w:val="24"/>
          <w:szCs w:val="24"/>
        </w:rPr>
      </w:pPr>
      <w:r w:rsidRPr="00431326">
        <w:rPr>
          <w:sz w:val="24"/>
          <w:szCs w:val="24"/>
        </w:rPr>
        <w:t>МТсиб – размер иного межбюджетного трансферта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на соответствующий финансовый год (полученное значение определяется без дробной части согласно правилам математического округления);</w:t>
      </w:r>
    </w:p>
    <w:p w:rsidR="0033249A" w:rsidRPr="00431326" w:rsidRDefault="0033249A" w:rsidP="0033249A">
      <w:pPr>
        <w:ind w:firstLine="720"/>
        <w:jc w:val="both"/>
        <w:rPr>
          <w:sz w:val="24"/>
          <w:szCs w:val="24"/>
        </w:rPr>
      </w:pPr>
      <w:r w:rsidRPr="00431326">
        <w:rPr>
          <w:sz w:val="24"/>
          <w:szCs w:val="24"/>
        </w:rPr>
        <w:t>МФОТС – месячный фонд оплаты труда по младшей муниципальной должности «специалист», определяемый в соответствии с Решением Совета Тарского муниципального района от 22 апреля 2022 года №154/35 «Об утверждении положения о денежном содержании муниципальных служащих Тарского муниципального района Омской области»;</w:t>
      </w:r>
    </w:p>
    <w:p w:rsidR="0033249A" w:rsidRPr="00431326" w:rsidRDefault="0033249A" w:rsidP="0033249A">
      <w:pPr>
        <w:ind w:firstLine="720"/>
        <w:jc w:val="both"/>
        <w:rPr>
          <w:sz w:val="24"/>
          <w:szCs w:val="24"/>
        </w:rPr>
      </w:pPr>
      <w:r w:rsidRPr="00431326">
        <w:rPr>
          <w:sz w:val="24"/>
          <w:szCs w:val="24"/>
        </w:rP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33249A" w:rsidRPr="00431326" w:rsidRDefault="0033249A" w:rsidP="0033249A">
      <w:pPr>
        <w:ind w:firstLine="720"/>
        <w:jc w:val="both"/>
        <w:rPr>
          <w:sz w:val="24"/>
          <w:szCs w:val="24"/>
        </w:rPr>
      </w:pPr>
      <w:r w:rsidRPr="00431326">
        <w:rPr>
          <w:sz w:val="24"/>
          <w:szCs w:val="24"/>
        </w:rPr>
        <w:t>Рорг – расходы на организацию работы специалистов (работников), осуществляющих передаваемые полномочия, которые устанавливается в размере в размере 260,00 (двести шестьдесят) рублей в месяц;</w:t>
      </w:r>
    </w:p>
    <w:p w:rsidR="0033249A" w:rsidRPr="00431326" w:rsidRDefault="0033249A" w:rsidP="0033249A">
      <w:pPr>
        <w:ind w:firstLine="720"/>
        <w:jc w:val="both"/>
        <w:rPr>
          <w:sz w:val="24"/>
          <w:szCs w:val="24"/>
        </w:rPr>
      </w:pPr>
      <w:r w:rsidRPr="00431326">
        <w:rPr>
          <w:sz w:val="24"/>
          <w:szCs w:val="24"/>
        </w:rPr>
        <w:t>Кмес - количество месяцев соответствующего расчетного финансового года, на которое передается полномочие.</w:t>
      </w:r>
    </w:p>
    <w:p w:rsidR="0033249A" w:rsidRPr="00431326" w:rsidRDefault="0033249A" w:rsidP="00E434DC">
      <w:pPr>
        <w:ind w:firstLine="720"/>
        <w:jc w:val="both"/>
        <w:rPr>
          <w:sz w:val="24"/>
          <w:szCs w:val="24"/>
        </w:rPr>
      </w:pPr>
    </w:p>
    <w:p w:rsidR="00E434DC" w:rsidRPr="00431326" w:rsidRDefault="00E434DC" w:rsidP="00E74B35">
      <w:pPr>
        <w:ind w:firstLine="720"/>
        <w:jc w:val="both"/>
        <w:rPr>
          <w:sz w:val="24"/>
          <w:szCs w:val="24"/>
        </w:rPr>
      </w:pPr>
    </w:p>
    <w:p w:rsidR="00E434DC" w:rsidRPr="00431326" w:rsidRDefault="00E434DC" w:rsidP="00E74B35">
      <w:pPr>
        <w:ind w:firstLine="720"/>
        <w:jc w:val="both"/>
        <w:rPr>
          <w:sz w:val="24"/>
          <w:szCs w:val="24"/>
        </w:rPr>
      </w:pPr>
    </w:p>
    <w:p w:rsidR="00E434DC" w:rsidRPr="00431326" w:rsidRDefault="00E434DC" w:rsidP="00E74B35">
      <w:pPr>
        <w:ind w:firstLine="720"/>
        <w:jc w:val="both"/>
        <w:rPr>
          <w:sz w:val="24"/>
          <w:szCs w:val="24"/>
        </w:rPr>
      </w:pPr>
    </w:p>
    <w:p w:rsidR="00E434DC" w:rsidRPr="00431326" w:rsidRDefault="00E434DC" w:rsidP="00E74B35">
      <w:pPr>
        <w:ind w:firstLine="720"/>
        <w:jc w:val="both"/>
        <w:rPr>
          <w:sz w:val="24"/>
          <w:szCs w:val="24"/>
        </w:rPr>
      </w:pPr>
    </w:p>
    <w:sectPr w:rsidR="00E434DC" w:rsidRPr="00431326" w:rsidSect="002F46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F1B" w:rsidRDefault="004F1F1B" w:rsidP="000D22B5">
      <w:r>
        <w:separator/>
      </w:r>
    </w:p>
  </w:endnote>
  <w:endnote w:type="continuationSeparator" w:id="1">
    <w:p w:rsidR="004F1F1B" w:rsidRDefault="004F1F1B" w:rsidP="000D2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F1B" w:rsidRDefault="004F1F1B" w:rsidP="000D22B5">
      <w:r>
        <w:separator/>
      </w:r>
    </w:p>
  </w:footnote>
  <w:footnote w:type="continuationSeparator" w:id="1">
    <w:p w:rsidR="004F1F1B" w:rsidRDefault="004F1F1B" w:rsidP="000D22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13E60"/>
    <w:multiLevelType w:val="hybridMultilevel"/>
    <w:tmpl w:val="AAECB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footnotePr>
    <w:footnote w:id="0"/>
    <w:footnote w:id="1"/>
  </w:footnotePr>
  <w:endnotePr>
    <w:endnote w:id="0"/>
    <w:endnote w:id="1"/>
  </w:endnotePr>
  <w:compat/>
  <w:rsids>
    <w:rsidRoot w:val="004367CE"/>
    <w:rsid w:val="0001007E"/>
    <w:rsid w:val="00031EFB"/>
    <w:rsid w:val="00036412"/>
    <w:rsid w:val="00097A0C"/>
    <w:rsid w:val="000A1AFE"/>
    <w:rsid w:val="000D22B5"/>
    <w:rsid w:val="00123FF1"/>
    <w:rsid w:val="0014720E"/>
    <w:rsid w:val="001C0C92"/>
    <w:rsid w:val="001D1869"/>
    <w:rsid w:val="0023783D"/>
    <w:rsid w:val="00266D58"/>
    <w:rsid w:val="002A5CAA"/>
    <w:rsid w:val="002F461A"/>
    <w:rsid w:val="00317C77"/>
    <w:rsid w:val="0033249A"/>
    <w:rsid w:val="003B30B3"/>
    <w:rsid w:val="0042705D"/>
    <w:rsid w:val="00431326"/>
    <w:rsid w:val="004367CE"/>
    <w:rsid w:val="004779FE"/>
    <w:rsid w:val="00494BDC"/>
    <w:rsid w:val="004E0B79"/>
    <w:rsid w:val="004F1F1B"/>
    <w:rsid w:val="0053366A"/>
    <w:rsid w:val="0060271B"/>
    <w:rsid w:val="006C12EE"/>
    <w:rsid w:val="006C65D3"/>
    <w:rsid w:val="006E4C59"/>
    <w:rsid w:val="006F2E76"/>
    <w:rsid w:val="00701184"/>
    <w:rsid w:val="00710A9B"/>
    <w:rsid w:val="007116F6"/>
    <w:rsid w:val="007325EC"/>
    <w:rsid w:val="00784024"/>
    <w:rsid w:val="007A19EB"/>
    <w:rsid w:val="007C5FBB"/>
    <w:rsid w:val="0080083A"/>
    <w:rsid w:val="00817768"/>
    <w:rsid w:val="00827E02"/>
    <w:rsid w:val="00946511"/>
    <w:rsid w:val="009B30DE"/>
    <w:rsid w:val="00A03504"/>
    <w:rsid w:val="00A425F4"/>
    <w:rsid w:val="00AC0B0B"/>
    <w:rsid w:val="00B22C9A"/>
    <w:rsid w:val="00B47592"/>
    <w:rsid w:val="00B51104"/>
    <w:rsid w:val="00B54DEA"/>
    <w:rsid w:val="00B944D6"/>
    <w:rsid w:val="00BF3FD5"/>
    <w:rsid w:val="00D35578"/>
    <w:rsid w:val="00E434DC"/>
    <w:rsid w:val="00E43B46"/>
    <w:rsid w:val="00E46595"/>
    <w:rsid w:val="00E74B35"/>
    <w:rsid w:val="00FA7945"/>
    <w:rsid w:val="00FD12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FBB"/>
    <w:rPr>
      <w:rFonts w:ascii="Tahoma" w:hAnsi="Tahoma" w:cs="Tahoma"/>
      <w:sz w:val="16"/>
      <w:szCs w:val="16"/>
    </w:rPr>
  </w:style>
  <w:style w:type="character" w:customStyle="1" w:styleId="a4">
    <w:name w:val="Текст выноски Знак"/>
    <w:basedOn w:val="a0"/>
    <w:link w:val="a3"/>
    <w:uiPriority w:val="99"/>
    <w:semiHidden/>
    <w:rsid w:val="007C5FBB"/>
    <w:rPr>
      <w:rFonts w:ascii="Tahoma" w:eastAsia="Times New Roman" w:hAnsi="Tahoma" w:cs="Tahoma"/>
      <w:sz w:val="16"/>
      <w:szCs w:val="16"/>
      <w:lang w:eastAsia="ru-RU"/>
    </w:rPr>
  </w:style>
  <w:style w:type="paragraph" w:styleId="a5">
    <w:name w:val="header"/>
    <w:basedOn w:val="a"/>
    <w:link w:val="a6"/>
    <w:uiPriority w:val="99"/>
    <w:unhideWhenUsed/>
    <w:rsid w:val="000D22B5"/>
    <w:pPr>
      <w:tabs>
        <w:tab w:val="center" w:pos="4677"/>
        <w:tab w:val="right" w:pos="9355"/>
      </w:tabs>
    </w:pPr>
  </w:style>
  <w:style w:type="character" w:customStyle="1" w:styleId="a6">
    <w:name w:val="Верхний колонтитул Знак"/>
    <w:basedOn w:val="a0"/>
    <w:link w:val="a5"/>
    <w:uiPriority w:val="99"/>
    <w:rsid w:val="000D22B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D22B5"/>
    <w:pPr>
      <w:tabs>
        <w:tab w:val="center" w:pos="4677"/>
        <w:tab w:val="right" w:pos="9355"/>
      </w:tabs>
    </w:pPr>
  </w:style>
  <w:style w:type="character" w:customStyle="1" w:styleId="a8">
    <w:name w:val="Нижний колонтитул Знак"/>
    <w:basedOn w:val="a0"/>
    <w:link w:val="a7"/>
    <w:uiPriority w:val="99"/>
    <w:rsid w:val="000D22B5"/>
    <w:rPr>
      <w:rFonts w:ascii="Times New Roman" w:eastAsia="Times New Roman" w:hAnsi="Times New Roman" w:cs="Times New Roman"/>
      <w:sz w:val="20"/>
      <w:szCs w:val="20"/>
      <w:lang w:eastAsia="ru-RU"/>
    </w:rPr>
  </w:style>
  <w:style w:type="paragraph" w:customStyle="1" w:styleId="ConsTitle">
    <w:name w:val="ConsTitle"/>
    <w:uiPriority w:val="99"/>
    <w:rsid w:val="00E74B35"/>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Body Text"/>
    <w:basedOn w:val="a"/>
    <w:link w:val="aa"/>
    <w:uiPriority w:val="99"/>
    <w:rsid w:val="00E74B35"/>
    <w:pPr>
      <w:widowControl/>
      <w:autoSpaceDE/>
      <w:autoSpaceDN/>
      <w:adjustRightInd/>
      <w:spacing w:after="120"/>
    </w:pPr>
    <w:rPr>
      <w:sz w:val="24"/>
      <w:szCs w:val="24"/>
    </w:rPr>
  </w:style>
  <w:style w:type="character" w:customStyle="1" w:styleId="aa">
    <w:name w:val="Основной текст Знак"/>
    <w:basedOn w:val="a0"/>
    <w:link w:val="a9"/>
    <w:uiPriority w:val="99"/>
    <w:rsid w:val="00E74B35"/>
    <w:rPr>
      <w:rFonts w:ascii="Times New Roman" w:eastAsia="Times New Roman" w:hAnsi="Times New Roman" w:cs="Times New Roman"/>
      <w:sz w:val="24"/>
      <w:szCs w:val="24"/>
      <w:lang w:eastAsia="ru-RU"/>
    </w:rPr>
  </w:style>
  <w:style w:type="paragraph" w:styleId="ab">
    <w:name w:val="List Paragraph"/>
    <w:basedOn w:val="a"/>
    <w:uiPriority w:val="34"/>
    <w:qFormat/>
    <w:rsid w:val="006C65D3"/>
    <w:pPr>
      <w:ind w:left="720"/>
      <w:contextualSpacing/>
    </w:pPr>
  </w:style>
</w:styles>
</file>

<file path=word/webSettings.xml><?xml version="1.0" encoding="utf-8"?>
<w:webSettings xmlns:r="http://schemas.openxmlformats.org/officeDocument/2006/relationships" xmlns:w="http://schemas.openxmlformats.org/wordprocessingml/2006/main">
  <w:divs>
    <w:div w:id="214046315">
      <w:bodyDiv w:val="1"/>
      <w:marLeft w:val="0"/>
      <w:marRight w:val="0"/>
      <w:marTop w:val="0"/>
      <w:marBottom w:val="0"/>
      <w:divBdr>
        <w:top w:val="none" w:sz="0" w:space="0" w:color="auto"/>
        <w:left w:val="none" w:sz="0" w:space="0" w:color="auto"/>
        <w:bottom w:val="none" w:sz="0" w:space="0" w:color="auto"/>
        <w:right w:val="none" w:sz="0" w:space="0" w:color="auto"/>
      </w:divBdr>
    </w:div>
    <w:div w:id="1545370248">
      <w:bodyDiv w:val="1"/>
      <w:marLeft w:val="0"/>
      <w:marRight w:val="0"/>
      <w:marTop w:val="0"/>
      <w:marBottom w:val="0"/>
      <w:divBdr>
        <w:top w:val="none" w:sz="0" w:space="0" w:color="auto"/>
        <w:left w:val="none" w:sz="0" w:space="0" w:color="auto"/>
        <w:bottom w:val="none" w:sz="0" w:space="0" w:color="auto"/>
        <w:right w:val="none" w:sz="0" w:space="0" w:color="auto"/>
      </w:divBdr>
    </w:div>
    <w:div w:id="1657415063">
      <w:bodyDiv w:val="1"/>
      <w:marLeft w:val="0"/>
      <w:marRight w:val="0"/>
      <w:marTop w:val="0"/>
      <w:marBottom w:val="0"/>
      <w:divBdr>
        <w:top w:val="none" w:sz="0" w:space="0" w:color="auto"/>
        <w:left w:val="none" w:sz="0" w:space="0" w:color="auto"/>
        <w:bottom w:val="none" w:sz="0" w:space="0" w:color="auto"/>
        <w:right w:val="none" w:sz="0" w:space="0" w:color="auto"/>
      </w:divBdr>
    </w:div>
    <w:div w:id="1781102045">
      <w:bodyDiv w:val="1"/>
      <w:marLeft w:val="0"/>
      <w:marRight w:val="0"/>
      <w:marTop w:val="0"/>
      <w:marBottom w:val="0"/>
      <w:divBdr>
        <w:top w:val="none" w:sz="0" w:space="0" w:color="auto"/>
        <w:left w:val="none" w:sz="0" w:space="0" w:color="auto"/>
        <w:bottom w:val="none" w:sz="0" w:space="0" w:color="auto"/>
        <w:right w:val="none" w:sz="0" w:space="0" w:color="auto"/>
      </w:divBdr>
    </w:div>
    <w:div w:id="18679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3134</Words>
  <Characters>17869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22</cp:revision>
  <cp:lastPrinted>2024-10-29T10:20:00Z</cp:lastPrinted>
  <dcterms:created xsi:type="dcterms:W3CDTF">2024-03-22T09:57:00Z</dcterms:created>
  <dcterms:modified xsi:type="dcterms:W3CDTF">2025-01-02T09:15:00Z</dcterms:modified>
</cp:coreProperties>
</file>